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rFonts w:ascii="Times New Roman"/>
          <w:sz w:val="9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2.6pt;height:49pt;mso-position-horizontal-relative:char;mso-position-vertical-relative:line" coordorigin="0,0" coordsize="1652,980">
            <v:shape style="position:absolute;left:801;top:192;width:663;height:788" type="#_x0000_t75" stroked="false">
              <v:imagedata r:id="rId5" o:title=""/>
            </v:shape>
            <v:shape style="position:absolute;left:1180;top:307;width:370;height:576" type="#_x0000_t75" stroked="false">
              <v:imagedata r:id="rId6" o:title=""/>
            </v:shape>
            <v:shape style="position:absolute;left:0;top:0;width:1652;height:519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8720"/>
          <w:pgMar w:top="1800" w:bottom="280" w:left="960" w:right="1060"/>
        </w:sectPr>
      </w:pPr>
    </w:p>
    <w:p>
      <w:pPr>
        <w:spacing w:before="95"/>
        <w:ind w:left="1045" w:right="0" w:firstLine="0"/>
        <w:jc w:val="left"/>
        <w:rPr>
          <w:sz w:val="15"/>
        </w:rPr>
      </w:pPr>
      <w:r>
        <w:rPr>
          <w:w w:val="75"/>
          <w:sz w:val="15"/>
        </w:rPr>
        <w:t>xw&gt;</w:t>
      </w:r>
      <w:r>
        <w:rPr>
          <w:spacing w:val="98"/>
          <w:sz w:val="15"/>
        </w:rPr>
        <w:t> </w:t>
      </w:r>
      <w:r>
        <w:rPr>
          <w:color w:val="727272"/>
          <w:w w:val="75"/>
          <w:sz w:val="15"/>
        </w:rPr>
        <w:t>”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42" w:right="0" w:firstLine="0"/>
        <w:jc w:val="left"/>
        <w:rPr>
          <w:sz w:val="14"/>
        </w:rPr>
      </w:pPr>
      <w:r>
        <w:rPr>
          <w:w w:val="80"/>
          <w:sz w:val="14"/>
        </w:rPr>
        <w:t>POOER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JUDIOALOE</w:t>
      </w:r>
      <w:r>
        <w:rPr>
          <w:spacing w:val="-1"/>
          <w:w w:val="80"/>
          <w:sz w:val="14"/>
        </w:rPr>
        <w:t> </w:t>
      </w:r>
      <w:r>
        <w:rPr>
          <w:w w:val="80"/>
          <w:sz w:val="14"/>
        </w:rPr>
        <w:t>LA</w:t>
      </w:r>
      <w:r>
        <w:rPr>
          <w:spacing w:val="10"/>
          <w:w w:val="80"/>
          <w:sz w:val="14"/>
        </w:rPr>
        <w:t> </w:t>
      </w:r>
      <w:r>
        <w:rPr>
          <w:w w:val="80"/>
          <w:sz w:val="14"/>
        </w:rPr>
        <w:t>ŒOERACDN</w:t>
      </w:r>
    </w:p>
    <w:p>
      <w:pPr>
        <w:spacing w:before="12"/>
        <w:ind w:left="139" w:right="0" w:firstLine="0"/>
        <w:jc w:val="left"/>
        <w:rPr>
          <w:sz w:val="15"/>
        </w:rPr>
      </w:pPr>
      <w:r>
        <w:rPr>
          <w:w w:val="85"/>
          <w:sz w:val="15"/>
        </w:rPr>
        <w:t>su</w:t>
      </w:r>
      <w:r>
        <w:rPr>
          <w:spacing w:val="54"/>
          <w:sz w:val="15"/>
        </w:rPr>
        <w:t> </w:t>
      </w:r>
      <w:r>
        <w:rPr>
          <w:w w:val="85"/>
          <w:sz w:val="15"/>
        </w:rPr>
        <w:t>1uc¢or.›c</w:t>
      </w:r>
      <w:r>
        <w:rPr>
          <w:spacing w:val="5"/>
          <w:w w:val="85"/>
          <w:sz w:val="15"/>
        </w:rPr>
        <w:t> </w:t>
      </w:r>
      <w:r>
        <w:rPr>
          <w:w w:val="85"/>
          <w:sz w:val="15"/>
        </w:rPr>
        <w:t>at</w:t>
      </w:r>
      <w:r>
        <w:rPr>
          <w:spacing w:val="-9"/>
          <w:w w:val="85"/>
          <w:sz w:val="15"/>
        </w:rPr>
        <w:t> </w:t>
      </w:r>
      <w:r>
        <w:rPr>
          <w:color w:val="0C0C0C"/>
          <w:w w:val="85"/>
          <w:sz w:val="15"/>
        </w:rPr>
        <w:t>«iło:Is</w:t>
      </w:r>
      <w:r>
        <w:rPr>
          <w:color w:val="0C0C0C"/>
          <w:spacing w:val="-11"/>
          <w:w w:val="85"/>
          <w:sz w:val="15"/>
        </w:rPr>
        <w:t> </w:t>
      </w:r>
      <w:r>
        <w:rPr>
          <w:color w:val="151515"/>
          <w:w w:val="85"/>
          <w:sz w:val="15"/>
        </w:rPr>
        <w:t>oc</w:t>
      </w:r>
      <w:r>
        <w:rPr>
          <w:color w:val="151515"/>
          <w:spacing w:val="1"/>
          <w:w w:val="85"/>
          <w:sz w:val="15"/>
        </w:rPr>
        <w:t> </w:t>
      </w:r>
      <w:r>
        <w:rPr>
          <w:color w:val="181818"/>
          <w:w w:val="85"/>
          <w:sz w:val="15"/>
        </w:rPr>
        <w:t>ï•</w:t>
      </w:r>
      <w:r>
        <w:rPr>
          <w:color w:val="181818"/>
          <w:spacing w:val="29"/>
          <w:w w:val="85"/>
          <w:sz w:val="15"/>
        </w:rPr>
        <w:t> </w:t>
      </w:r>
      <w:r>
        <w:rPr>
          <w:color w:val="0E0E0E"/>
          <w:w w:val="85"/>
          <w:sz w:val="15"/>
        </w:rPr>
        <w:t>ił*caia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82" w:lineRule="auto"/>
        <w:ind w:left="139" w:firstLine="3111"/>
      </w:pPr>
      <w:r>
        <w:rPr>
          <w:w w:val="60"/>
        </w:rPr>
        <w:t>SECRETARiA</w:t>
      </w:r>
      <w:r>
        <w:rPr>
          <w:spacing w:val="1"/>
          <w:w w:val="60"/>
        </w:rPr>
        <w:t> </w:t>
      </w:r>
      <w:r>
        <w:rPr>
          <w:w w:val="60"/>
        </w:rPr>
        <w:t>GENERAL</w:t>
      </w:r>
      <w:r>
        <w:rPr>
          <w:spacing w:val="1"/>
          <w:w w:val="60"/>
        </w:rPr>
        <w:t> </w:t>
      </w:r>
      <w:r>
        <w:rPr>
          <w:w w:val="60"/>
        </w:rPr>
        <w:t>DEACUERDOS</w:t>
      </w:r>
      <w:r>
        <w:rPr>
          <w:spacing w:val="1"/>
          <w:w w:val="60"/>
        </w:rPr>
        <w:t> </w:t>
      </w:r>
      <w:r>
        <w:rPr>
          <w:w w:val="65"/>
        </w:rPr>
        <w:t>CENTRO</w:t>
      </w:r>
      <w:r>
        <w:rPr>
          <w:spacing w:val="10"/>
          <w:w w:val="65"/>
        </w:rPr>
        <w:t> </w:t>
      </w:r>
      <w:r>
        <w:rPr>
          <w:color w:val="0F0F0F"/>
          <w:w w:val="65"/>
        </w:rPr>
        <w:t>DE</w:t>
      </w:r>
      <w:r>
        <w:rPr>
          <w:w w:val="65"/>
        </w:rPr>
        <w:t>DOCUPIMTACIÓN</w:t>
      </w:r>
      <w:r>
        <w:rPr>
          <w:spacing w:val="35"/>
          <w:w w:val="65"/>
        </w:rPr>
        <w:t> </w:t>
      </w:r>
      <w:r>
        <w:rPr>
          <w:color w:val="131313"/>
          <w:w w:val="65"/>
        </w:rPr>
        <w:t>Y</w:t>
      </w:r>
      <w:r>
        <w:rPr>
          <w:color w:val="131313"/>
          <w:spacing w:val="14"/>
          <w:w w:val="65"/>
        </w:rPr>
        <w:t> </w:t>
      </w:r>
      <w:r>
        <w:rPr>
          <w:w w:val="65"/>
        </w:rPr>
        <w:t>ANÅL1SIS,</w:t>
      </w:r>
      <w:r>
        <w:rPr>
          <w:spacing w:val="13"/>
          <w:w w:val="65"/>
        </w:rPr>
        <w:t> </w:t>
      </w:r>
      <w:r>
        <w:rPr>
          <w:w w:val="65"/>
        </w:rPr>
        <w:t>ARCHIVOS</w:t>
      </w:r>
      <w:r>
        <w:rPr>
          <w:spacing w:val="16"/>
          <w:w w:val="65"/>
        </w:rPr>
        <w:t> </w:t>
      </w:r>
      <w:r>
        <w:rPr>
          <w:w w:val="65"/>
        </w:rPr>
        <w:t>Y</w:t>
      </w:r>
      <w:r>
        <w:rPr>
          <w:spacing w:val="-3"/>
          <w:w w:val="65"/>
        </w:rPr>
        <w:t> </w:t>
      </w:r>
      <w:r>
        <w:rPr>
          <w:w w:val="65"/>
        </w:rPr>
        <w:t>COMPíLACIÓNDE</w:t>
      </w:r>
      <w:r>
        <w:rPr>
          <w:spacing w:val="27"/>
          <w:w w:val="65"/>
        </w:rPr>
        <w:t> </w:t>
      </w:r>
      <w:r>
        <w:rPr>
          <w:w w:val="65"/>
        </w:rPr>
        <w:t>LEYES</w:t>
      </w:r>
    </w:p>
    <w:p>
      <w:pPr>
        <w:pStyle w:val="BodyText"/>
        <w:spacing w:line="237" w:lineRule="exact" w:before="147"/>
        <w:ind w:left="1258"/>
      </w:pPr>
      <w:r>
        <w:rPr/>
        <w:pict>
          <v:line style="position:absolute;mso-position-horizontal-relative:page;mso-position-vertical-relative:paragraph;z-index:15729152" from="156.240005pt,.747886pt" to="540.960005pt,.747886pt" stroked="true" strokeweight="1.2pt" strokecolor="#343434">
            <v:stroke dashstyle="solid"/>
            <w10:wrap type="none"/>
          </v:line>
        </w:pict>
      </w:r>
      <w:r>
        <w:rPr>
          <w:color w:val="111111"/>
          <w:spacing w:val="-1"/>
          <w:w w:val="95"/>
        </w:rPr>
        <w:t>OFìCIO</w:t>
      </w:r>
      <w:r>
        <w:rPr>
          <w:color w:val="111111"/>
          <w:spacing w:val="-8"/>
          <w:w w:val="95"/>
        </w:rPr>
        <w:t> </w:t>
      </w:r>
      <w:r>
        <w:rPr>
          <w:spacing w:val="-1"/>
          <w:w w:val="95"/>
        </w:rPr>
        <w:t>CIRCULAR</w:t>
      </w:r>
      <w:r>
        <w:rPr>
          <w:spacing w:val="12"/>
          <w:w w:val="95"/>
        </w:rPr>
        <w:t> </w:t>
      </w:r>
      <w:r>
        <w:rPr>
          <w:color w:val="0E0E0E"/>
          <w:spacing w:val="-1"/>
          <w:w w:val="95"/>
        </w:rPr>
        <w:t>NÚMERO</w:t>
      </w:r>
      <w:r>
        <w:rPr>
          <w:color w:val="0E0E0E"/>
          <w:spacing w:val="1"/>
          <w:w w:val="95"/>
        </w:rPr>
        <w:t> </w:t>
      </w:r>
      <w:r>
        <w:rPr>
          <w:spacing w:val="-1"/>
          <w:w w:val="95"/>
        </w:rPr>
        <w:t>CDAACL-5d30-2013</w:t>
      </w:r>
    </w:p>
    <w:p>
      <w:pPr>
        <w:pStyle w:val="BodyText"/>
        <w:spacing w:line="237" w:lineRule="exact"/>
        <w:ind w:left="2605"/>
      </w:pPr>
      <w:r>
        <w:rPr>
          <w:w w:val="80"/>
        </w:rPr>
        <w:t>M0xico,</w:t>
      </w:r>
      <w:r>
        <w:rPr>
          <w:spacing w:val="29"/>
          <w:w w:val="80"/>
        </w:rPr>
        <w:t> </w:t>
      </w:r>
      <w:r>
        <w:rPr>
          <w:color w:val="0F0F0F"/>
          <w:w w:val="80"/>
        </w:rPr>
        <w:t>D.F</w:t>
      </w:r>
      <w:r>
        <w:rPr>
          <w:color w:val="0F0F0F"/>
          <w:spacing w:val="22"/>
          <w:w w:val="80"/>
        </w:rPr>
        <w:t> 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color w:val="1A1A1A"/>
          <w:w w:val="80"/>
        </w:rPr>
        <w:t>a</w:t>
      </w:r>
      <w:r>
        <w:rPr>
          <w:color w:val="1A1A1A"/>
          <w:spacing w:val="20"/>
          <w:w w:val="80"/>
        </w:rPr>
        <w:t> </w:t>
      </w:r>
      <w:r>
        <w:rPr>
          <w:w w:val="80"/>
        </w:rPr>
        <w:t>11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color w:val="0F0F0F"/>
          <w:w w:val="80"/>
        </w:rPr>
        <w:t>noviembre</w:t>
      </w:r>
      <w:r>
        <w:rPr>
          <w:color w:val="0F0F0F"/>
          <w:spacing w:val="21"/>
          <w:w w:val="80"/>
        </w:rPr>
        <w:t> </w:t>
      </w:r>
      <w:r>
        <w:rPr>
          <w:color w:val="1C1C1C"/>
          <w:w w:val="80"/>
        </w:rPr>
        <w:t>de</w:t>
      </w:r>
      <w:r>
        <w:rPr>
          <w:color w:val="1C1C1C"/>
          <w:spacing w:val="10"/>
          <w:w w:val="80"/>
        </w:rPr>
        <w:t> </w:t>
      </w:r>
      <w:r>
        <w:rPr>
          <w:color w:val="0F0F0F"/>
          <w:w w:val="80"/>
        </w:rPr>
        <w:t>2O13</w:t>
      </w:r>
    </w:p>
    <w:p>
      <w:pPr>
        <w:spacing w:after="0" w:line="237" w:lineRule="exact"/>
        <w:sectPr>
          <w:type w:val="continuous"/>
          <w:pgSz w:w="12240" w:h="18720"/>
          <w:pgMar w:top="1800" w:bottom="280" w:left="960" w:right="1060"/>
          <w:cols w:num="2" w:equalWidth="0">
            <w:col w:w="2155" w:space="1895"/>
            <w:col w:w="6170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line="228" w:lineRule="auto" w:before="103"/>
        <w:ind w:left="1924" w:right="1010" w:firstLine="9"/>
        <w:jc w:val="left"/>
        <w:rPr>
          <w:b/>
          <w:sz w:val="22"/>
        </w:rPr>
      </w:pPr>
      <w:r>
        <w:rPr/>
        <w:pict>
          <v:shape style="position:absolute;margin-left:63.350903pt;margin-top:224.767099pt;width:484.85pt;height:32.950pt;mso-position-horizontal-relative:page;mso-position-vertical-relative:paragraph;z-index:-15860224;rotation:290" type="#_x0000_t136" fillcolor="#000000" stroked="f">
            <o:extrusion v:ext="view" autorotationcenter="t"/>
            <v:textpath style="font-family:&quot;Arial&quot;;font-size:33pt;v-text-kern:t;mso-text-shadow:auto" string="Lourdes Celinda Tapia Contreras"/>
            <v:fill opacity="32639f"/>
            <w10:wrap type="none"/>
          </v:shape>
        </w:pict>
      </w:r>
      <w:r>
        <w:rPr>
          <w:b/>
          <w:w w:val="90"/>
          <w:sz w:val="22"/>
        </w:rPr>
        <w:t>TITULARES</w:t>
      </w:r>
      <w:r>
        <w:rPr>
          <w:b/>
          <w:spacing w:val="1"/>
          <w:w w:val="90"/>
          <w:sz w:val="22"/>
        </w:rPr>
        <w:t> </w:t>
      </w:r>
      <w:r>
        <w:rPr>
          <w:b/>
          <w:color w:val="1A1A1A"/>
          <w:w w:val="90"/>
          <w:sz w:val="22"/>
        </w:rPr>
        <w:t>DE </w:t>
      </w:r>
      <w:r>
        <w:rPr>
          <w:b/>
          <w:w w:val="90"/>
          <w:sz w:val="22"/>
        </w:rPr>
        <w:t>LOS TRIBUNALES</w:t>
      </w:r>
      <w:r>
        <w:rPr>
          <w:b/>
          <w:spacing w:val="1"/>
          <w:w w:val="90"/>
          <w:sz w:val="22"/>
        </w:rPr>
        <w:t> </w:t>
      </w:r>
      <w:r>
        <w:rPr>
          <w:b/>
          <w:w w:val="90"/>
          <w:sz w:val="22"/>
        </w:rPr>
        <w:t>COLEGIADOS</w:t>
      </w:r>
      <w:r>
        <w:rPr>
          <w:b/>
          <w:spacing w:val="1"/>
          <w:w w:val="90"/>
          <w:sz w:val="22"/>
        </w:rPr>
        <w:t> </w:t>
      </w:r>
      <w:r>
        <w:rPr>
          <w:b/>
          <w:w w:val="90"/>
          <w:sz w:val="22"/>
        </w:rPr>
        <w:t>DE CIRCUITO,</w:t>
      </w:r>
      <w:r>
        <w:rPr>
          <w:b/>
          <w:spacing w:val="1"/>
          <w:w w:val="90"/>
          <w:sz w:val="22"/>
        </w:rPr>
        <w:t> </w:t>
      </w:r>
      <w:r>
        <w:rPr>
          <w:b/>
          <w:w w:val="90"/>
          <w:sz w:val="22"/>
        </w:rPr>
        <w:t>TRIBUNALES</w:t>
      </w:r>
      <w:r>
        <w:rPr>
          <w:b/>
          <w:spacing w:val="5"/>
          <w:w w:val="90"/>
          <w:sz w:val="22"/>
        </w:rPr>
        <w:t> </w:t>
      </w:r>
      <w:r>
        <w:rPr>
          <w:b/>
          <w:w w:val="90"/>
          <w:sz w:val="22"/>
        </w:rPr>
        <w:t>tłNlTARlOS</w:t>
      </w:r>
      <w:r>
        <w:rPr>
          <w:b/>
          <w:spacing w:val="40"/>
          <w:w w:val="90"/>
          <w:sz w:val="22"/>
        </w:rPr>
        <w:t> </w:t>
      </w:r>
      <w:r>
        <w:rPr>
          <w:b/>
          <w:color w:val="111111"/>
          <w:w w:val="90"/>
          <w:sz w:val="22"/>
        </w:rPr>
        <w:t>DE</w:t>
      </w:r>
      <w:r>
        <w:rPr>
          <w:b/>
          <w:color w:val="111111"/>
          <w:spacing w:val="25"/>
          <w:w w:val="90"/>
          <w:sz w:val="22"/>
        </w:rPr>
        <w:t> </w:t>
      </w:r>
      <w:r>
        <w:rPr>
          <w:b/>
          <w:color w:val="111111"/>
          <w:w w:val="90"/>
          <w:sz w:val="22"/>
        </w:rPr>
        <w:t>CIRCUITO  </w:t>
      </w:r>
      <w:r>
        <w:rPr>
          <w:color w:val="232323"/>
          <w:w w:val="90"/>
          <w:sz w:val="22"/>
        </w:rPr>
        <w:t>Y</w:t>
      </w:r>
      <w:r>
        <w:rPr>
          <w:color w:val="232323"/>
          <w:spacing w:val="35"/>
          <w:w w:val="90"/>
          <w:sz w:val="22"/>
        </w:rPr>
        <w:t> </w:t>
      </w:r>
      <w:r>
        <w:rPr>
          <w:b/>
          <w:w w:val="90"/>
          <w:sz w:val="22"/>
        </w:rPr>
        <w:t>JUZGADOS</w:t>
      </w:r>
      <w:r>
        <w:rPr>
          <w:b/>
          <w:spacing w:val="49"/>
          <w:w w:val="90"/>
          <w:sz w:val="22"/>
        </w:rPr>
        <w:t> </w:t>
      </w:r>
      <w:r>
        <w:rPr>
          <w:b/>
          <w:color w:val="262626"/>
          <w:w w:val="90"/>
          <w:sz w:val="22"/>
        </w:rPr>
        <w:t>DE</w:t>
      </w:r>
      <w:r>
        <w:rPr>
          <w:b/>
          <w:color w:val="262626"/>
          <w:spacing w:val="24"/>
          <w:w w:val="90"/>
          <w:sz w:val="22"/>
        </w:rPr>
        <w:t> </w:t>
      </w:r>
      <w:r>
        <w:rPr>
          <w:b/>
          <w:w w:val="90"/>
          <w:sz w:val="22"/>
        </w:rPr>
        <w:t>DISTRiTO.</w:t>
      </w:r>
    </w:p>
    <w:p>
      <w:pPr>
        <w:pStyle w:val="BodyText"/>
        <w:spacing w:line="223" w:lineRule="auto" w:before="181"/>
        <w:ind w:left="1922" w:right="116" w:firstLine="10"/>
        <w:jc w:val="both"/>
      </w:pPr>
      <w:r>
        <w:rPr>
          <w:color w:val="181818"/>
          <w:w w:val="95"/>
        </w:rPr>
        <w:t>Con </w:t>
      </w:r>
      <w:r>
        <w:rPr>
          <w:w w:val="95"/>
        </w:rPr>
        <w:t>el objeto </w:t>
      </w:r>
      <w:r>
        <w:rPr>
          <w:color w:val="111111"/>
          <w:w w:val="95"/>
        </w:rPr>
        <w:t>de </w:t>
      </w:r>
      <w:r>
        <w:rPr>
          <w:w w:val="95"/>
        </w:rPr>
        <w:t>agllizar </w:t>
      </w:r>
      <w:r>
        <w:rPr>
          <w:color w:val="181818"/>
          <w:w w:val="95"/>
        </w:rPr>
        <w:t>la </w:t>
      </w:r>
      <w:r>
        <w:rPr>
          <w:w w:val="95"/>
        </w:rPr>
        <w:t>atención de las soIlcitu,des </w:t>
      </w:r>
      <w:r>
        <w:rPr>
          <w:color w:val="181818"/>
          <w:w w:val="95"/>
        </w:rPr>
        <w:t>de </w:t>
      </w:r>
      <w:r>
        <w:rPr>
          <w:w w:val="95"/>
        </w:rPr>
        <w:t>préstamo de expedientes</w:t>
      </w:r>
      <w:r>
        <w:rPr>
          <w:spacing w:val="1"/>
          <w:w w:val="95"/>
        </w:rPr>
        <w:t> </w:t>
      </w:r>
      <w:r>
        <w:rPr>
          <w:w w:val="95"/>
        </w:rPr>
        <w:t>judiclales generados </w:t>
      </w:r>
      <w:r>
        <w:rPr>
          <w:color w:val="1D1D1D"/>
          <w:w w:val="95"/>
        </w:rPr>
        <w:t>en </w:t>
      </w:r>
      <w:r>
        <w:rPr>
          <w:color w:val="111111"/>
          <w:w w:val="95"/>
        </w:rPr>
        <w:t>los </w:t>
      </w:r>
      <w:r>
        <w:rPr>
          <w:w w:val="95"/>
        </w:rPr>
        <w:t>respectivos órganos </w:t>
      </w:r>
      <w:r>
        <w:rPr>
          <w:color w:val="212121"/>
          <w:w w:val="95"/>
        </w:rPr>
        <w:t>a </w:t>
      </w:r>
      <w:r>
        <w:rPr>
          <w:w w:val="95"/>
        </w:rPr>
        <w:t>su digno cargo y actualmente bajo</w:t>
      </w:r>
      <w:r>
        <w:rPr>
          <w:spacing w:val="1"/>
          <w:w w:val="95"/>
        </w:rPr>
        <w:t> </w:t>
      </w:r>
      <w:r>
        <w:rPr>
          <w:w w:val="95"/>
        </w:rPr>
        <w:t>resguardo del Centro Archivisłico Judicial </w:t>
      </w:r>
      <w:r>
        <w:rPr>
          <w:color w:val="181818"/>
          <w:w w:val="95"/>
        </w:rPr>
        <w:t>y </w:t>
      </w:r>
      <w:r>
        <w:rPr>
          <w:w w:val="95"/>
        </w:rPr>
        <w:t>Archivo del Pńmer Circuito en San Lãzaro,</w:t>
      </w:r>
      <w:r>
        <w:rPr>
          <w:spacing w:val="1"/>
          <w:w w:val="95"/>
        </w:rPr>
        <w:t> </w:t>
      </w:r>
      <w:r>
        <w:rPr>
          <w:color w:val="1D1D1D"/>
          <w:w w:val="90"/>
        </w:rPr>
        <w:t>se</w:t>
      </w:r>
      <w:r>
        <w:rPr>
          <w:color w:val="1D1D1D"/>
          <w:spacing w:val="6"/>
          <w:w w:val="90"/>
        </w:rPr>
        <w:t> </w:t>
      </w:r>
      <w:r>
        <w:rPr>
          <w:w w:val="90"/>
        </w:rPr>
        <w:t>les</w:t>
      </w:r>
      <w:r>
        <w:rPr>
          <w:spacing w:val="20"/>
          <w:w w:val="90"/>
        </w:rPr>
        <w:t> </w:t>
      </w:r>
      <w:r>
        <w:rPr>
          <w:color w:val="111111"/>
          <w:w w:val="90"/>
        </w:rPr>
        <w:t>solicits</w:t>
      </w:r>
      <w:r>
        <w:rPr>
          <w:color w:val="111111"/>
          <w:spacing w:val="23"/>
          <w:w w:val="90"/>
        </w:rPr>
        <w:t> </w:t>
      </w:r>
      <w:r>
        <w:rPr>
          <w:w w:val="90"/>
        </w:rPr>
        <w:t>su</w:t>
      </w:r>
      <w:r>
        <w:rPr>
          <w:spacing w:val="1"/>
          <w:w w:val="90"/>
        </w:rPr>
        <w:t> </w:t>
      </w:r>
      <w:r>
        <w:rPr>
          <w:w w:val="90"/>
        </w:rPr>
        <w:t>valioso</w:t>
      </w:r>
      <w:r>
        <w:rPr>
          <w:spacing w:val="30"/>
          <w:w w:val="90"/>
        </w:rPr>
        <w:t> </w:t>
      </w:r>
      <w:r>
        <w:rPr>
          <w:color w:val="151515"/>
          <w:w w:val="90"/>
        </w:rPr>
        <w:t>apoyo</w:t>
      </w:r>
      <w:r>
        <w:rPr>
          <w:color w:val="151515"/>
          <w:spacing w:val="13"/>
          <w:w w:val="90"/>
        </w:rPr>
        <w:t> </w:t>
      </w:r>
      <w:r>
        <w:rPr>
          <w:color w:val="1A1A1A"/>
          <w:w w:val="90"/>
        </w:rPr>
        <w:t>a</w:t>
      </w:r>
      <w:r>
        <w:rPr>
          <w:color w:val="1A1A1A"/>
          <w:spacing w:val="14"/>
          <w:w w:val="90"/>
        </w:rPr>
        <w:t> </w:t>
      </w:r>
      <w:r>
        <w:rPr>
          <w:color w:val="0E0E0E"/>
          <w:w w:val="90"/>
        </w:rPr>
        <w:t>fin</w:t>
      </w:r>
      <w:r>
        <w:rPr>
          <w:color w:val="0E0E0E"/>
          <w:spacing w:val="10"/>
          <w:w w:val="90"/>
        </w:rPr>
        <w:t> </w:t>
      </w:r>
      <w:r>
        <w:rPr>
          <w:color w:val="151515"/>
          <w:w w:val="90"/>
        </w:rPr>
        <w:t>de</w:t>
      </w:r>
      <w:r>
        <w:rPr>
          <w:color w:val="151515"/>
          <w:spacing w:val="-2"/>
          <w:w w:val="90"/>
        </w:rPr>
        <w:t> </w:t>
      </w:r>
      <w:r>
        <w:rPr>
          <w:w w:val="90"/>
        </w:rPr>
        <w:t>que</w:t>
      </w:r>
      <w:r>
        <w:rPr>
          <w:spacing w:val="10"/>
          <w:w w:val="90"/>
        </w:rPr>
        <w:t> </w:t>
      </w:r>
      <w:r>
        <w:rPr>
          <w:color w:val="111111"/>
          <w:w w:val="90"/>
        </w:rPr>
        <w:t>se</w:t>
      </w:r>
      <w:r>
        <w:rPr>
          <w:color w:val="111111"/>
          <w:spacing w:val="3"/>
          <w:w w:val="90"/>
        </w:rPr>
        <w:t> </w:t>
      </w:r>
      <w:r>
        <w:rPr>
          <w:w w:val="90"/>
        </w:rPr>
        <w:t>atienda</w:t>
      </w:r>
      <w:r>
        <w:rPr>
          <w:spacing w:val="27"/>
          <w:w w:val="90"/>
        </w:rPr>
        <w:t> </w:t>
      </w:r>
      <w:r>
        <w:rPr>
          <w:color w:val="111111"/>
          <w:w w:val="90"/>
        </w:rPr>
        <w:t>eł</w:t>
      </w:r>
      <w:r>
        <w:rPr>
          <w:color w:val="111111"/>
          <w:spacing w:val="19"/>
          <w:w w:val="90"/>
        </w:rPr>
        <w:t> </w:t>
      </w:r>
      <w:r>
        <w:rPr>
          <w:w w:val="90"/>
        </w:rPr>
        <w:t>síguiente</w:t>
      </w:r>
      <w:r>
        <w:rPr>
          <w:spacing w:val="25"/>
          <w:w w:val="90"/>
        </w:rPr>
        <w:t> </w:t>
      </w:r>
      <w:r>
        <w:rPr>
          <w:w w:val="90"/>
        </w:rPr>
        <w:t>procedimiento:</w:t>
      </w:r>
    </w:p>
    <w:p>
      <w:pPr>
        <w:pStyle w:val="BodyText"/>
        <w:spacing w:line="256" w:lineRule="auto" w:before="149"/>
        <w:ind w:left="2445" w:right="131" w:hanging="526"/>
        <w:jc w:val="both"/>
      </w:pPr>
      <w:r>
        <w:rPr>
          <w:color w:val="282828"/>
          <w:w w:val="90"/>
        </w:rPr>
        <w:t>1</w:t>
      </w:r>
      <w:r>
        <w:rPr>
          <w:color w:val="282828"/>
          <w:spacing w:val="67"/>
        </w:rPr>
        <w:t>  </w:t>
      </w:r>
      <w:r>
        <w:rPr>
          <w:color w:val="282828"/>
          <w:spacing w:val="69"/>
        </w:rPr>
        <w:t> </w:t>
      </w:r>
      <w:r>
        <w:rPr>
          <w:w w:val="90"/>
        </w:rPr>
        <w:t>Solicifar el </w:t>
      </w:r>
      <w:r>
        <w:rPr>
          <w:color w:val="151515"/>
          <w:w w:val="90"/>
        </w:rPr>
        <w:t>(los) </w:t>
      </w:r>
      <w:r>
        <w:rPr>
          <w:color w:val="0C0C0C"/>
          <w:w w:val="90"/>
        </w:rPr>
        <w:t>expsdiente(s)</w:t>
      </w:r>
      <w:r>
        <w:rPr>
          <w:color w:val="0C0C0C"/>
          <w:spacing w:val="48"/>
        </w:rPr>
        <w:t> </w:t>
      </w:r>
      <w:r>
        <w:rPr>
          <w:w w:val="90"/>
        </w:rPr>
        <w:t>via electrônica (correo </w:t>
      </w:r>
      <w:r>
        <w:rPr>
          <w:color w:val="1F1F1F"/>
          <w:w w:val="90"/>
        </w:rPr>
        <w:t>a </w:t>
      </w:r>
      <w:r>
        <w:rPr>
          <w:w w:val="90"/>
        </w:rPr>
        <w:t>firma electróníca), mediante</w:t>
      </w:r>
      <w:r>
        <w:rPr>
          <w:spacing w:val="1"/>
          <w:w w:val="90"/>
        </w:rPr>
        <w:t> </w:t>
      </w:r>
      <w:r>
        <w:rPr>
          <w:w w:val="95"/>
        </w:rPr>
        <w:t>vale escaneado </w:t>
      </w:r>
      <w:r>
        <w:rPr>
          <w:color w:val="161616"/>
          <w:w w:val="95"/>
        </w:rPr>
        <w:t>en </w:t>
      </w:r>
      <w:r>
        <w:rPr>
          <w:w w:val="95"/>
        </w:rPr>
        <w:t>el formało único </w:t>
      </w:r>
      <w:r>
        <w:rPr>
          <w:color w:val="1D1D1D"/>
          <w:w w:val="95"/>
        </w:rPr>
        <w:t>da </w:t>
      </w:r>
      <w:r>
        <w:rPr>
          <w:w w:val="95"/>
        </w:rPr>
        <w:t>préstamo (Anexo </w:t>
      </w:r>
      <w:r>
        <w:rPr>
          <w:color w:val="0E0E0E"/>
          <w:w w:val="95"/>
        </w:rPr>
        <w:t>ûnlco), </w:t>
      </w:r>
      <w:r>
        <w:rPr>
          <w:w w:val="95"/>
        </w:rPr>
        <w:t>dińgido </w:t>
      </w:r>
      <w:r>
        <w:rPr>
          <w:color w:val="1A1A1A"/>
          <w:w w:val="95"/>
        </w:rPr>
        <w:t>a </w:t>
      </w:r>
      <w:r>
        <w:rPr>
          <w:w w:val="95"/>
        </w:rPr>
        <w:t>la Lic.</w:t>
      </w:r>
      <w:r>
        <w:rPr>
          <w:spacing w:val="1"/>
          <w:w w:val="95"/>
        </w:rPr>
        <w:t> </w:t>
      </w:r>
      <w:r>
        <w:rPr>
          <w:w w:val="90"/>
        </w:rPr>
        <w:t>Diana Castañeda</w:t>
      </w:r>
      <w:r>
        <w:rPr>
          <w:spacing w:val="48"/>
        </w:rPr>
        <w:t> </w:t>
      </w:r>
      <w:r>
        <w:rPr>
          <w:color w:val="0F0F0F"/>
          <w:w w:val="90"/>
        </w:rPr>
        <w:t>Ponce, </w:t>
      </w:r>
      <w:r>
        <w:rPr>
          <w:color w:val="0C0C0C"/>
          <w:w w:val="90"/>
        </w:rPr>
        <w:t>Titular</w:t>
      </w:r>
      <w:r>
        <w:rPr>
          <w:color w:val="0C0C0C"/>
          <w:spacing w:val="49"/>
        </w:rPr>
        <w:t> </w:t>
      </w:r>
      <w:r>
        <w:rPr>
          <w:w w:val="90"/>
        </w:rPr>
        <w:t>del Centro</w:t>
      </w:r>
      <w:r>
        <w:rPr>
          <w:spacing w:val="49"/>
        </w:rPr>
        <w:t> </w:t>
      </w:r>
      <w:r>
        <w:rPr>
          <w:color w:val="131313"/>
          <w:w w:val="90"/>
        </w:rPr>
        <w:t>de </w:t>
      </w:r>
      <w:r>
        <w:rPr>
          <w:w w:val="90"/>
        </w:rPr>
        <w:t>Documentaciôn</w:t>
      </w:r>
      <w:r>
        <w:rPr>
          <w:spacing w:val="49"/>
        </w:rPr>
        <w:t> </w:t>
      </w:r>
      <w:r>
        <w:rPr>
          <w:w w:val="90"/>
        </w:rPr>
        <w:t>y</w:t>
      </w:r>
      <w:r>
        <w:rPr>
          <w:spacing w:val="49"/>
        </w:rPr>
        <w:t> </w:t>
      </w:r>
      <w:r>
        <w:rPr>
          <w:w w:val="90"/>
        </w:rPr>
        <w:t>Anâlisis,</w:t>
      </w:r>
      <w:r>
        <w:rPr>
          <w:spacing w:val="49"/>
        </w:rPr>
        <w:t> </w:t>
      </w:r>
      <w:r>
        <w:rPr>
          <w:w w:val="90"/>
        </w:rPr>
        <w:t>Archivos</w:t>
      </w:r>
      <w:r>
        <w:rPr>
          <w:spacing w:val="1"/>
          <w:w w:val="90"/>
        </w:rPr>
        <w:t> </w:t>
      </w:r>
      <w:r>
        <w:rPr>
          <w:color w:val="161616"/>
        </w:rPr>
        <w:t>y</w:t>
      </w:r>
      <w:r>
        <w:rPr>
          <w:color w:val="161616"/>
          <w:spacing w:val="-11"/>
        </w:rPr>
        <w:t> </w:t>
      </w:r>
      <w:r>
        <w:rPr/>
        <w:t>Compllaciôn</w:t>
      </w:r>
      <w:r>
        <w:rPr>
          <w:spacing w:val="21"/>
        </w:rPr>
        <w:t> </w:t>
      </w:r>
      <w:r>
        <w:rPr>
          <w:color w:val="1C1C1C"/>
        </w:rPr>
        <w:t>da</w:t>
      </w:r>
      <w:r>
        <w:rPr>
          <w:color w:val="1C1C1C"/>
          <w:spacing w:val="-6"/>
        </w:rPr>
        <w:t> </w:t>
      </w:r>
      <w:r>
        <w:rPr/>
        <w:t>Leyes.</w:t>
      </w:r>
    </w:p>
    <w:p>
      <w:pPr>
        <w:spacing w:line="211" w:lineRule="auto" w:before="205"/>
        <w:ind w:left="2435" w:right="130" w:firstLine="7"/>
        <w:jc w:val="both"/>
        <w:rPr>
          <w:sz w:val="22"/>
        </w:rPr>
      </w:pP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respecto.</w:t>
      </w:r>
      <w:r>
        <w:rPr>
          <w:spacing w:val="1"/>
          <w:sz w:val="22"/>
        </w:rPr>
        <w:t> </w:t>
      </w:r>
      <w:r>
        <w:rPr>
          <w:color w:val="0F0F0F"/>
          <w:sz w:val="22"/>
        </w:rPr>
        <w:t>eł</w:t>
      </w:r>
      <w:r>
        <w:rPr>
          <w:color w:val="0F0F0F"/>
          <w:spacing w:val="1"/>
          <w:sz w:val="22"/>
        </w:rPr>
        <w:t> </w:t>
      </w:r>
      <w:r>
        <w:rPr>
          <w:i/>
          <w:sz w:val="22"/>
        </w:rPr>
        <w:t>Manual</w:t>
      </w:r>
      <w:r>
        <w:rPr>
          <w:i/>
          <w:spacing w:val="1"/>
          <w:sz w:val="22"/>
        </w:rPr>
        <w:t> </w:t>
      </w:r>
      <w:r>
        <w:rPr>
          <w:i/>
          <w:color w:val="161616"/>
          <w:sz w:val="22"/>
        </w:rPr>
        <w:t>para</w:t>
      </w:r>
      <w:r>
        <w:rPr>
          <w:i/>
          <w:color w:val="161616"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organización</w:t>
      </w:r>
      <w:r>
        <w:rPr>
          <w:i/>
          <w:spacing w:val="1"/>
          <w:sz w:val="22"/>
        </w:rPr>
        <w:t> </w:t>
      </w:r>
      <w:r>
        <w:rPr>
          <w:i/>
          <w:color w:val="0F0F0F"/>
          <w:sz w:val="22"/>
        </w:rPr>
        <w:t>de</w:t>
      </w:r>
      <w:r>
        <w:rPr>
          <w:i/>
          <w:color w:val="0F0F0F"/>
          <w:spacing w:val="1"/>
          <w:sz w:val="22"/>
        </w:rPr>
        <w:t> </w:t>
      </w:r>
      <w:r>
        <w:rPr>
          <w:sz w:val="22"/>
        </w:rPr>
        <w:t>/os</w:t>
      </w:r>
      <w:r>
        <w:rPr>
          <w:spacing w:val="1"/>
          <w:sz w:val="22"/>
        </w:rPr>
        <w:t> </w:t>
      </w:r>
      <w:r>
        <w:rPr>
          <w:color w:val="0C0C0C"/>
          <w:sz w:val="22"/>
        </w:rPr>
        <w:t>am/i/v</w:t>
      </w:r>
      <w:r>
        <w:rPr>
          <w:color w:val="0C0C0C"/>
          <w:position w:val="-1"/>
          <w:sz w:val="22"/>
        </w:rPr>
        <w:t>os</w:t>
      </w:r>
      <w:r>
        <w:rPr>
          <w:color w:val="0C0C0C"/>
          <w:spacing w:val="1"/>
          <w:position w:val="-1"/>
          <w:sz w:val="22"/>
        </w:rPr>
        <w:t> </w:t>
      </w:r>
      <w:r>
        <w:rPr>
          <w:i/>
          <w:position w:val="-2"/>
          <w:sz w:val="22"/>
        </w:rPr>
        <w:t>i</w:t>
      </w:r>
      <w:r>
        <w:rPr>
          <w:i/>
          <w:spacing w:val="1"/>
          <w:position w:val="-2"/>
          <w:sz w:val="22"/>
        </w:rPr>
        <w:t> </w:t>
      </w:r>
      <w:r>
        <w:rPr>
          <w:i/>
          <w:position w:val="-2"/>
          <w:sz w:val="22"/>
        </w:rPr>
        <w:t>M*!</w:t>
      </w:r>
      <w:r>
        <w:rPr>
          <w:position w:val="1"/>
          <w:sz w:val="13"/>
        </w:rPr>
        <w:t>@'</w:t>
      </w:r>
      <w:r>
        <w:rPr>
          <w:i/>
          <w:position w:val="-2"/>
          <w:sz w:val="22"/>
        </w:rPr>
        <w:t>•</w:t>
      </w:r>
      <w:r>
        <w:rPr>
          <w:i/>
          <w:spacing w:val="1"/>
          <w:position w:val="-2"/>
          <w:sz w:val="22"/>
        </w:rPr>
        <w:t> </w:t>
      </w:r>
      <w:r>
        <w:rPr>
          <w:i/>
          <w:w w:val="95"/>
          <w:sz w:val="22"/>
        </w:rPr>
        <w:t>resguardados par </w:t>
      </w:r>
      <w:r>
        <w:rPr>
          <w:i/>
          <w:color w:val="0F0F0F"/>
          <w:w w:val="95"/>
          <w:sz w:val="22"/>
        </w:rPr>
        <w:t>la </w:t>
      </w:r>
      <w:r>
        <w:rPr>
          <w:i/>
          <w:w w:val="95"/>
          <w:sz w:val="22"/>
        </w:rPr>
        <w:t>Supæma </w:t>
      </w:r>
      <w:r>
        <w:rPr>
          <w:i/>
          <w:color w:val="0E0E0E"/>
          <w:w w:val="95"/>
          <w:sz w:val="22"/>
        </w:rPr>
        <w:t>Code </w:t>
      </w:r>
      <w:r>
        <w:rPr>
          <w:w w:val="95"/>
          <w:sz w:val="22"/>
        </w:rPr>
        <w:t>de </w:t>
      </w:r>
      <w:r>
        <w:rPr>
          <w:i/>
          <w:w w:val="95"/>
          <w:sz w:val="22"/>
        </w:rPr>
        <w:t>Justicia </w:t>
      </w:r>
      <w:r>
        <w:rPr>
          <w:i/>
          <w:color w:val="0C0C0C"/>
          <w:w w:val="95"/>
          <w:sz w:val="22"/>
        </w:rPr>
        <w:t>de </w:t>
      </w:r>
      <w:r>
        <w:rPr>
          <w:i/>
          <w:color w:val="232323"/>
          <w:w w:val="95"/>
          <w:sz w:val="22"/>
        </w:rPr>
        <w:t>la </w:t>
      </w:r>
      <w:r>
        <w:rPr>
          <w:i/>
          <w:w w:val="95"/>
          <w:sz w:val="22"/>
        </w:rPr>
        <w:t>Neción, </w:t>
      </w:r>
      <w:r>
        <w:rPr>
          <w:color w:val="0E0E0E"/>
          <w:w w:val="95"/>
          <w:sz w:val="22"/>
        </w:rPr>
        <w:t>aprobado </w:t>
      </w:r>
      <w:r>
        <w:rPr>
          <w:color w:val="333333"/>
          <w:w w:val="95"/>
          <w:sz w:val="22"/>
        </w:rPr>
        <w:t>el </w:t>
      </w:r>
      <w:r>
        <w:rPr>
          <w:w w:val="95"/>
          <w:sz w:val="22"/>
        </w:rPr>
        <w:t>ł0 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diciembre </w:t>
      </w:r>
      <w:r>
        <w:rPr>
          <w:color w:val="111111"/>
          <w:w w:val="95"/>
          <w:sz w:val="22"/>
        </w:rPr>
        <w:t>de </w:t>
      </w:r>
      <w:r>
        <w:rPr>
          <w:w w:val="95"/>
          <w:sz w:val="22"/>
        </w:rPr>
        <w:t>2012, </w:t>
      </w:r>
      <w:r>
        <w:rPr>
          <w:color w:val="131313"/>
          <w:w w:val="95"/>
          <w:sz w:val="22"/>
        </w:rPr>
        <w:t>en </w:t>
      </w:r>
      <w:r>
        <w:rPr>
          <w:w w:val="95"/>
          <w:sz w:val="22"/>
        </w:rPr>
        <w:t>su página 74, señala las personas que pueden solicilar el</w:t>
      </w:r>
      <w:r>
        <w:rPr>
          <w:spacing w:val="1"/>
          <w:w w:val="95"/>
          <w:sz w:val="22"/>
        </w:rPr>
        <w:t> </w:t>
      </w:r>
      <w:r>
        <w:rPr>
          <w:sz w:val="22"/>
        </w:rPr>
        <w:t>archivo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préstamo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expedientes</w:t>
      </w:r>
      <w:r>
        <w:rPr>
          <w:spacing w:val="13"/>
          <w:sz w:val="22"/>
        </w:rPr>
        <w:t> </w:t>
      </w:r>
      <w:r>
        <w:rPr>
          <w:sz w:val="22"/>
        </w:rPr>
        <w:t>judiciales;</w:t>
      </w:r>
      <w:r>
        <w:rPr>
          <w:spacing w:val="1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-15"/>
          <w:sz w:val="22"/>
        </w:rPr>
        <w:t> </w:t>
      </w:r>
      <w:r>
        <w:rPr>
          <w:sz w:val="22"/>
        </w:rPr>
        <w:t>saber:</w:t>
      </w:r>
    </w:p>
    <w:p>
      <w:pPr>
        <w:pStyle w:val="ListParagraph"/>
        <w:numPr>
          <w:ilvl w:val="0"/>
          <w:numId w:val="1"/>
        </w:numPr>
        <w:tabs>
          <w:tab w:pos="2775" w:val="left" w:leader="none"/>
        </w:tabs>
        <w:spacing w:line="240" w:lineRule="auto" w:before="215" w:after="0"/>
        <w:ind w:left="2774" w:right="0" w:hanging="340"/>
        <w:jc w:val="both"/>
        <w:rPr>
          <w:color w:val="0F0F0F"/>
          <w:sz w:val="22"/>
        </w:rPr>
      </w:pPr>
      <w:r>
        <w:rPr>
          <w:spacing w:val="-1"/>
          <w:w w:val="95"/>
          <w:sz w:val="22"/>
        </w:rPr>
        <w:t>Titulares</w:t>
      </w:r>
      <w:r>
        <w:rPr>
          <w:spacing w:val="-3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color w:val="181818"/>
          <w:spacing w:val="-1"/>
          <w:w w:val="95"/>
          <w:sz w:val="22"/>
        </w:rPr>
        <w:t>los</w:t>
      </w:r>
      <w:r>
        <w:rPr>
          <w:color w:val="181818"/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órganos juńsdiccionales</w:t>
      </w:r>
    </w:p>
    <w:p>
      <w:pPr>
        <w:pStyle w:val="ListParagraph"/>
        <w:numPr>
          <w:ilvl w:val="0"/>
          <w:numId w:val="1"/>
        </w:numPr>
        <w:tabs>
          <w:tab w:pos="2779" w:val="left" w:leader="none"/>
        </w:tabs>
        <w:spacing w:line="249" w:lineRule="auto" w:before="16" w:after="0"/>
        <w:ind w:left="2764" w:right="142" w:hanging="336"/>
        <w:jc w:val="both"/>
        <w:rPr>
          <w:sz w:val="22"/>
        </w:rPr>
      </w:pPr>
      <w:r>
        <w:rPr>
          <w:spacing w:val="-1"/>
          <w:w w:val="95"/>
          <w:sz w:val="22"/>
        </w:rPr>
        <w:t>Secretaries </w:t>
      </w:r>
      <w:r>
        <w:rPr>
          <w:color w:val="1F1F1F"/>
          <w:spacing w:val="-1"/>
          <w:w w:val="95"/>
          <w:sz w:val="22"/>
        </w:rPr>
        <w:t>y </w:t>
      </w:r>
      <w:r>
        <w:rPr>
          <w:spacing w:val="-1"/>
          <w:w w:val="95"/>
          <w:sz w:val="22"/>
        </w:rPr>
        <w:t>personal que autorice par oficio </w:t>
      </w:r>
      <w:r>
        <w:rPr>
          <w:color w:val="0F0F0F"/>
          <w:spacing w:val="-1"/>
          <w:w w:val="95"/>
          <w:sz w:val="22"/>
        </w:rPr>
        <w:t>el </w:t>
      </w:r>
      <w:r>
        <w:rPr>
          <w:spacing w:val="-1"/>
          <w:w w:val="95"/>
          <w:sz w:val="22"/>
        </w:rPr>
        <w:t>titułar del órgano jurisdiccional,</w:t>
      </w:r>
      <w:r>
        <w:rPr>
          <w:spacing w:val="-56"/>
          <w:w w:val="95"/>
          <w:sz w:val="22"/>
        </w:rPr>
        <w:t> </w:t>
      </w:r>
      <w:r>
        <w:rPr>
          <w:color w:val="111111"/>
          <w:sz w:val="22"/>
        </w:rPr>
        <w:t>para </w:t>
      </w:r>
      <w:r>
        <w:rPr>
          <w:sz w:val="22"/>
        </w:rPr>
        <w:t>la </w:t>
      </w:r>
      <w:r>
        <w:rPr>
          <w:color w:val="151515"/>
          <w:sz w:val="22"/>
        </w:rPr>
        <w:t>cual </w:t>
      </w:r>
      <w:r>
        <w:rPr>
          <w:sz w:val="22"/>
        </w:rPr>
        <w:t>ha </w:t>
      </w:r>
      <w:r>
        <w:rPr>
          <w:color w:val="0F0F0F"/>
          <w:sz w:val="22"/>
        </w:rPr>
        <w:t>de </w:t>
      </w:r>
      <w:r>
        <w:rPr>
          <w:sz w:val="22"/>
        </w:rPr>
        <w:t>Ilevarse </w:t>
      </w:r>
      <w:r>
        <w:rPr>
          <w:color w:val="111111"/>
          <w:sz w:val="22"/>
        </w:rPr>
        <w:t>un </w:t>
      </w:r>
      <w:r>
        <w:rPr>
          <w:sz w:val="22"/>
        </w:rPr>
        <w:t>regisko </w:t>
      </w:r>
      <w:r>
        <w:rPr>
          <w:color w:val="181818"/>
          <w:sz w:val="22"/>
        </w:rPr>
        <w:t>por </w:t>
      </w:r>
      <w:r>
        <w:rPr>
          <w:color w:val="0C0C0C"/>
          <w:sz w:val="22"/>
        </w:rPr>
        <w:t>parte </w:t>
      </w:r>
      <w:r>
        <w:rPr>
          <w:sz w:val="22"/>
        </w:rPr>
        <w:t>del tltular del ârea </w:t>
      </w:r>
      <w:r>
        <w:rPr>
          <w:color w:val="1F1F1F"/>
          <w:sz w:val="22"/>
        </w:rPr>
        <w:t>de</w:t>
      </w:r>
      <w:r>
        <w:rPr>
          <w:color w:val="1F1F1F"/>
          <w:spacing w:val="1"/>
          <w:sz w:val="22"/>
        </w:rPr>
        <w:t> </w:t>
      </w:r>
      <w:r>
        <w:rPr>
          <w:spacing w:val="-1"/>
          <w:w w:val="95"/>
          <w:sz w:val="22"/>
        </w:rPr>
        <w:t>res</w:t>
      </w:r>
      <w:r>
        <w:rPr>
          <w:spacing w:val="-1"/>
          <w:w w:val="95"/>
          <w:position w:val="-2"/>
          <w:sz w:val="22"/>
        </w:rPr>
        <w:t>B</w:t>
      </w:r>
      <w:r>
        <w:rPr>
          <w:spacing w:val="-1"/>
          <w:w w:val="95"/>
          <w:sz w:val="22"/>
        </w:rPr>
        <w:t>uardo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documantal;</w:t>
      </w:r>
      <w:r>
        <w:rPr>
          <w:spacing w:val="8"/>
          <w:w w:val="95"/>
          <w:sz w:val="22"/>
        </w:rPr>
        <w:t> </w:t>
      </w:r>
      <w:r>
        <w:rPr>
          <w:spacing w:val="-1"/>
          <w:w w:val="95"/>
          <w:sz w:val="22"/>
        </w:rPr>
        <w:t>esto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es,</w:t>
      </w:r>
      <w:r>
        <w:rPr>
          <w:spacing w:val="-4"/>
          <w:w w:val="95"/>
          <w:sz w:val="22"/>
        </w:rPr>
        <w:t> </w:t>
      </w:r>
      <w:r>
        <w:rPr>
          <w:spacing w:val="-1"/>
          <w:w w:val="95"/>
          <w:sz w:val="22"/>
        </w:rPr>
        <w:t>para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el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supuesto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3"/>
          <w:w w:val="95"/>
          <w:sz w:val="22"/>
        </w:rPr>
        <w:t> </w:t>
      </w:r>
      <w:r>
        <w:rPr>
          <w:color w:val="131313"/>
          <w:w w:val="95"/>
          <w:sz w:val="22"/>
        </w:rPr>
        <w:t>ocupa, </w:t>
      </w:r>
      <w:r>
        <w:rPr>
          <w:color w:val="1A1A1A"/>
          <w:w w:val="95"/>
          <w:sz w:val="22"/>
        </w:rPr>
        <w:t>por</w:t>
      </w:r>
      <w:r>
        <w:rPr>
          <w:color w:val="1A1A1A"/>
          <w:spacing w:val="-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Jefe</w:t>
      </w:r>
      <w:r>
        <w:rPr>
          <w:spacing w:val="-9"/>
          <w:w w:val="95"/>
          <w:sz w:val="22"/>
        </w:rPr>
        <w:t> </w:t>
      </w:r>
      <w:r>
        <w:rPr>
          <w:color w:val="1C1C1C"/>
          <w:w w:val="95"/>
          <w:sz w:val="22"/>
        </w:rPr>
        <w:t>de</w:t>
      </w:r>
      <w:r>
        <w:rPr>
          <w:color w:val="1C1C1C"/>
          <w:spacing w:val="-56"/>
          <w:w w:val="95"/>
          <w:sz w:val="22"/>
        </w:rPr>
        <w:t> </w:t>
      </w:r>
      <w:r>
        <w:rPr>
          <w:w w:val="90"/>
          <w:sz w:val="22"/>
        </w:rPr>
        <w:t>Centro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Archivlstico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Judicial</w:t>
      </w:r>
      <w:r>
        <w:rPr>
          <w:spacing w:val="24"/>
          <w:w w:val="90"/>
          <w:sz w:val="22"/>
        </w:rPr>
        <w:t> </w:t>
      </w:r>
      <w:r>
        <w:rPr>
          <w:color w:val="1A1A1A"/>
          <w:w w:val="90"/>
          <w:sz w:val="22"/>
        </w:rPr>
        <w:t>a</w:t>
      </w:r>
      <w:r>
        <w:rPr>
          <w:color w:val="1A1A1A"/>
          <w:spacing w:val="5"/>
          <w:w w:val="90"/>
          <w:sz w:val="22"/>
        </w:rPr>
        <w:t> </w:t>
      </w:r>
      <w:r>
        <w:rPr>
          <w:w w:val="90"/>
          <w:sz w:val="22"/>
        </w:rPr>
        <w:t>par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encargado</w:t>
      </w:r>
      <w:r>
        <w:rPr>
          <w:spacing w:val="27"/>
          <w:w w:val="90"/>
          <w:sz w:val="22"/>
        </w:rPr>
        <w:t> </w:t>
      </w:r>
      <w:r>
        <w:rPr>
          <w:color w:val="0F0F0F"/>
          <w:w w:val="90"/>
          <w:sz w:val="22"/>
        </w:rPr>
        <w:t>del</w:t>
      </w:r>
      <w:r>
        <w:rPr>
          <w:color w:val="0F0F0F"/>
          <w:spacing w:val="14"/>
          <w:w w:val="90"/>
          <w:sz w:val="22"/>
        </w:rPr>
        <w:t> </w:t>
      </w:r>
      <w:r>
        <w:rPr>
          <w:w w:val="90"/>
          <w:sz w:val="22"/>
        </w:rPr>
        <w:t>Archivo</w:t>
      </w:r>
      <w:r>
        <w:rPr>
          <w:spacing w:val="32"/>
          <w:w w:val="90"/>
          <w:sz w:val="22"/>
        </w:rPr>
        <w:t> </w:t>
      </w:r>
      <w:r>
        <w:rPr>
          <w:color w:val="111111"/>
          <w:w w:val="90"/>
          <w:sz w:val="22"/>
        </w:rPr>
        <w:t>del</w:t>
      </w:r>
      <w:r>
        <w:rPr>
          <w:color w:val="111111"/>
          <w:spacing w:val="11"/>
          <w:w w:val="90"/>
          <w:sz w:val="22"/>
        </w:rPr>
        <w:t> </w:t>
      </w:r>
      <w:r>
        <w:rPr>
          <w:w w:val="90"/>
          <w:sz w:val="22"/>
        </w:rPr>
        <w:t>Primer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Circuito.</w:t>
      </w:r>
    </w:p>
    <w:p>
      <w:pPr>
        <w:pStyle w:val="BodyText"/>
        <w:tabs>
          <w:tab w:pos="2416" w:val="left" w:leader="none"/>
        </w:tabs>
        <w:spacing w:before="180"/>
        <w:ind w:left="1894"/>
      </w:pPr>
      <w:r>
        <w:rPr/>
        <w:t>2.</w:t>
        <w:tab/>
      </w:r>
      <w:r>
        <w:rPr>
          <w:w w:val="90"/>
        </w:rPr>
        <w:t>Dichas</w:t>
      </w:r>
      <w:r>
        <w:rPr>
          <w:spacing w:val="51"/>
          <w:w w:val="90"/>
        </w:rPr>
        <w:t> </w:t>
      </w:r>
      <w:r>
        <w:rPr>
          <w:w w:val="90"/>
        </w:rPr>
        <w:t>soliotudes</w:t>
      </w:r>
      <w:r>
        <w:rPr>
          <w:spacing w:val="50"/>
        </w:rPr>
        <w:t> </w:t>
      </w:r>
      <w:r>
        <w:rPr>
          <w:w w:val="90"/>
        </w:rPr>
        <w:t>serăn</w:t>
      </w:r>
      <w:r>
        <w:rPr>
          <w:spacing w:val="15"/>
          <w:w w:val="90"/>
        </w:rPr>
        <w:t> </w:t>
      </w:r>
      <w:r>
        <w:rPr>
          <w:color w:val="131313"/>
          <w:w w:val="90"/>
        </w:rPr>
        <w:t>remilidas</w:t>
      </w:r>
      <w:r>
        <w:rPr>
          <w:color w:val="131313"/>
          <w:spacing w:val="43"/>
          <w:w w:val="90"/>
        </w:rPr>
        <w:t> </w:t>
      </w:r>
      <w:r>
        <w:rPr>
          <w:color w:val="0F0F0F"/>
          <w:w w:val="90"/>
        </w:rPr>
        <w:t>a</w:t>
      </w:r>
      <w:r>
        <w:rPr>
          <w:color w:val="0F0F0F"/>
          <w:spacing w:val="19"/>
          <w:w w:val="90"/>
        </w:rPr>
        <w:t> </w:t>
      </w:r>
      <w:r>
        <w:rPr>
          <w:color w:val="1F1F1F"/>
          <w:w w:val="90"/>
        </w:rPr>
        <w:t>la</w:t>
      </w:r>
      <w:r>
        <w:rPr>
          <w:color w:val="1F1F1F"/>
          <w:spacing w:val="16"/>
          <w:w w:val="90"/>
        </w:rPr>
        <w:t> </w:t>
      </w:r>
      <w:r>
        <w:rPr>
          <w:w w:val="90"/>
        </w:rPr>
        <w:t>cuenta</w:t>
      </w:r>
      <w:r>
        <w:rPr>
          <w:spacing w:val="41"/>
          <w:w w:val="90"/>
        </w:rPr>
        <w:t> </w:t>
      </w:r>
      <w:r>
        <w:rPr>
          <w:w w:val="90"/>
          <w:u w:val="thick" w:color="2F2F2F"/>
        </w:rPr>
        <w:t>cdacorresp/Brnail.scan.qob</w:t>
      </w:r>
      <w:r>
        <w:rPr>
          <w:spacing w:val="9"/>
          <w:w w:val="90"/>
          <w:u w:val="thick" w:color="2F2F2F"/>
        </w:rPr>
        <w:t> </w:t>
      </w:r>
      <w:r>
        <w:rPr>
          <w:w w:val="90"/>
          <w:u w:val="thick" w:color="2F2F2F"/>
        </w:rPr>
        <w:t>mx</w:t>
      </w:r>
      <w:r>
        <w:rPr>
          <w:spacing w:val="17"/>
          <w:u w:val="thick" w:color="2F2F2F"/>
        </w:rPr>
        <w:t> </w:t>
      </w:r>
    </w:p>
    <w:p>
      <w:pPr>
        <w:pStyle w:val="BodyText"/>
        <w:spacing w:before="10"/>
      </w:pPr>
    </w:p>
    <w:p>
      <w:pPr>
        <w:pStyle w:val="BodyText"/>
        <w:spacing w:line="220" w:lineRule="auto"/>
        <w:ind w:left="2408" w:right="156" w:firstLine="9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1816607</wp:posOffset>
            </wp:positionH>
            <wp:positionV relativeFrom="paragraph">
              <wp:posOffset>23017</wp:posOffset>
            </wp:positionV>
            <wp:extent cx="88392" cy="10058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La atención de </w:t>
      </w:r>
      <w:r>
        <w:rPr>
          <w:color w:val="1A1A1A"/>
          <w:w w:val="90"/>
        </w:rPr>
        <w:t>las </w:t>
      </w:r>
      <w:r>
        <w:rPr>
          <w:w w:val="90"/>
        </w:rPr>
        <w:t>solicitudos se reallzará desde al Centro Archivistico Judicial </w:t>
      </w:r>
      <w:r>
        <w:rPr>
          <w:color w:val="0F0F0F"/>
          <w:w w:val="90"/>
        </w:rPr>
        <w:t>o </w:t>
      </w:r>
      <w:r>
        <w:rPr>
          <w:color w:val="0E0E0E"/>
          <w:w w:val="90"/>
        </w:rPr>
        <w:t>eI</w:t>
      </w:r>
      <w:r>
        <w:rPr>
          <w:color w:val="0E0E0E"/>
          <w:spacing w:val="1"/>
          <w:w w:val="90"/>
        </w:rPr>
        <w:t> </w:t>
      </w:r>
      <w:r>
        <w:rPr/>
        <w:t>Archivo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Circuito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correspanda.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trźmite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color w:val="0F0F0F"/>
        </w:rPr>
        <w:t>su</w:t>
      </w:r>
      <w:r>
        <w:rPr>
          <w:color w:val="0F0F0F"/>
          <w:spacing w:val="1"/>
        </w:rPr>
        <w:t> </w:t>
      </w:r>
      <w:r>
        <w:rPr>
          <w:w w:val="95"/>
        </w:rPr>
        <w:t>aseguramiento que se rehlice por </w:t>
      </w:r>
      <w:r>
        <w:rPr>
          <w:color w:val="151515"/>
          <w:w w:val="95"/>
        </w:rPr>
        <w:t>el </w:t>
      </w:r>
      <w:r>
        <w:rPr>
          <w:w w:val="95"/>
        </w:rPr>
        <w:t>Subdirector del Archivo </w:t>
      </w:r>
      <w:r>
        <w:rPr>
          <w:color w:val="131313"/>
          <w:w w:val="95"/>
        </w:rPr>
        <w:t>de </w:t>
      </w:r>
      <w:r>
        <w:rPr>
          <w:color w:val="0E0E0E"/>
          <w:w w:val="95"/>
        </w:rPr>
        <w:t>los </w:t>
      </w:r>
      <w:r>
        <w:rPr>
          <w:w w:val="95"/>
        </w:rPr>
        <w:t>Tribunales de</w:t>
      </w:r>
      <w:r>
        <w:rPr>
          <w:spacing w:val="1"/>
          <w:w w:val="95"/>
        </w:rPr>
        <w:t> </w:t>
      </w:r>
      <w:r>
        <w:rPr/>
        <w:t>Circuito</w:t>
      </w:r>
      <w:r>
        <w:rPr>
          <w:spacing w:val="15"/>
        </w:rPr>
        <w:t> </w:t>
      </w:r>
      <w:r>
        <w:rPr>
          <w:color w:val="0C0C0C"/>
        </w:rPr>
        <w:t>y</w:t>
      </w:r>
      <w:r>
        <w:rPr>
          <w:color w:val="0C0C0C"/>
          <w:spacing w:val="-6"/>
        </w:rPr>
        <w:t> </w:t>
      </w:r>
      <w:r>
        <w:rPr/>
        <w:t>Juzgados</w:t>
      </w:r>
      <w:r>
        <w:rPr>
          <w:spacing w:val="-1"/>
        </w:rPr>
        <w:t> </w:t>
      </w:r>
      <w:r>
        <w:rPr>
          <w:color w:val="151515"/>
        </w:rPr>
        <w:t>de</w:t>
      </w:r>
      <w:r>
        <w:rPr>
          <w:color w:val="151515"/>
          <w:spacing w:val="-22"/>
        </w:rPr>
        <w:t> </w:t>
      </w:r>
      <w:r>
        <w:rPr/>
        <w:t>Distńto.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6" w:lineRule="auto"/>
        <w:ind w:left="2396" w:right="191" w:firstLine="15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1798320</wp:posOffset>
            </wp:positionH>
            <wp:positionV relativeFrom="paragraph">
              <wp:posOffset>36548</wp:posOffset>
            </wp:positionV>
            <wp:extent cx="100583" cy="100584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Una vez que el órgano jurisdictional reciba </w:t>
      </w:r>
      <w:r>
        <w:rPr>
          <w:color w:val="1F1F1F"/>
          <w:spacing w:val="-1"/>
        </w:rPr>
        <w:t>el </w:t>
      </w:r>
      <w:r>
        <w:rPr>
          <w:spacing w:val="-1"/>
        </w:rPr>
        <w:t>(los) </w:t>
      </w:r>
      <w:r>
        <w:rPr/>
        <w:t>expediente(s) requerido(s),</w:t>
      </w:r>
      <w:r>
        <w:rPr>
          <w:spacing w:val="1"/>
        </w:rPr>
        <w:t> </w:t>
      </w:r>
      <w:r>
        <w:rPr/>
        <w:t>deberó</w:t>
      </w:r>
      <w:r>
        <w:rPr>
          <w:spacing w:val="1"/>
        </w:rPr>
        <w:t> </w:t>
      </w:r>
      <w:r>
        <w:rPr/>
        <w:t>confirmado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ełectrónico</w:t>
      </w:r>
      <w:r>
        <w:rPr>
          <w:spacing w:val="1"/>
        </w:rPr>
        <w:t> </w:t>
      </w:r>
      <w:r>
        <w:rPr>
          <w:color w:val="232323"/>
        </w:rPr>
        <w:t>a</w:t>
      </w:r>
      <w:r>
        <w:rPr>
          <w:color w:val="232323"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>
          <w:u w:val="thick" w:color="343434"/>
        </w:rPr>
        <w:t>cdacorresnlóimall.sc¡n.qob.mx</w:t>
      </w:r>
    </w:p>
    <w:p>
      <w:pPr>
        <w:pStyle w:val="BodyText"/>
        <w:tabs>
          <w:tab w:pos="3993" w:val="left" w:leader="none"/>
        </w:tabs>
        <w:spacing w:line="259" w:lineRule="auto" w:before="201"/>
        <w:ind w:left="2387" w:right="173" w:hanging="516"/>
        <w:jc w:val="both"/>
      </w:pPr>
      <w:r>
        <w:rPr/>
        <w:pict>
          <v:group style="position:absolute;margin-left:197.759995pt;margin-top:63.807877pt;width:45.4pt;height:8.65pt;mso-position-horizontal-relative:page;mso-position-vertical-relative:paragraph;z-index:-15863296" coordorigin="3955,1276" coordsize="908,173">
            <v:shape style="position:absolute;left:3955;top:1276;width:605;height:173" type="#_x0000_t75" stroked="false">
              <v:imagedata r:id="rId10" o:title=""/>
            </v:shape>
            <v:shape style="position:absolute;left:4617;top:1276;width:245;height:173" type="#_x0000_t75" stroked="false">
              <v:imagedata r:id="rId11" o:title=""/>
            </v:shape>
            <w10:wrap type="none"/>
          </v:group>
        </w:pict>
      </w:r>
      <w:r>
        <w:rPr/>
        <w:t>5</w:t>
      </w:r>
      <w:r>
        <w:rPr>
          <w:spacing w:val="1"/>
        </w:rPr>
        <w:t> </w:t>
      </w:r>
      <w:r>
        <w:rPr>
          <w:color w:val="181818"/>
        </w:rPr>
        <w:t>El </w:t>
      </w:r>
      <w:r>
        <w:rPr/>
        <w:t>(los) expediente(s) deberá(n) </w:t>
      </w:r>
      <w:r>
        <w:rPr>
          <w:color w:val="0F0F0F"/>
        </w:rPr>
        <w:t>sar </w:t>
      </w:r>
      <w:r>
        <w:rPr/>
        <w:t>devueIto(s) </w:t>
      </w:r>
      <w:r>
        <w:rPr>
          <w:color w:val="111111"/>
        </w:rPr>
        <w:t>por </w:t>
      </w:r>
      <w:r>
        <w:rPr/>
        <w:t>el órgano jurisdiccional al</w:t>
      </w:r>
      <w:r>
        <w:rPr>
          <w:spacing w:val="1"/>
        </w:rPr>
        <w:t> </w:t>
      </w:r>
      <w:r>
        <w:rPr/>
        <w:t>archivo </w:t>
      </w:r>
      <w:r>
        <w:rPr>
          <w:color w:val="111111"/>
        </w:rPr>
        <w:t>que </w:t>
      </w:r>
      <w:r>
        <w:rPr>
          <w:color w:val="0E0E0E"/>
        </w:rPr>
        <w:t>lo </w:t>
      </w:r>
      <w:r>
        <w:rPr/>
        <w:t>remitió, pævia inclusión </w:t>
      </w:r>
      <w:r>
        <w:rPr>
          <w:color w:val="181818"/>
        </w:rPr>
        <w:t>del </w:t>
      </w:r>
      <w:r>
        <w:rPr/>
        <w:t>expediente </w:t>
      </w:r>
      <w:r>
        <w:rPr>
          <w:color w:val="0E0E0E"/>
        </w:rPr>
        <w:t>respectivo en </w:t>
      </w:r>
      <w:r>
        <w:rPr/>
        <w:t>la póliza</w:t>
      </w:r>
      <w:r>
        <w:rPr>
          <w:spacing w:val="1"/>
        </w:rPr>
        <w:t> </w:t>
      </w:r>
      <w:r>
        <w:rPr>
          <w:w w:val="95"/>
        </w:rPr>
        <w:t>patrimonial </w:t>
      </w:r>
      <w:r>
        <w:rPr>
          <w:color w:val="0F0F0F"/>
          <w:w w:val="95"/>
        </w:rPr>
        <w:t>del </w:t>
      </w:r>
      <w:r>
        <w:rPr>
          <w:color w:val="0E0E0E"/>
          <w:w w:val="95"/>
        </w:rPr>
        <w:t>seguro </w:t>
      </w:r>
      <w:r>
        <w:rPr>
          <w:w w:val="95"/>
        </w:rPr>
        <w:t>contratado por </w:t>
      </w:r>
      <w:r>
        <w:rPr>
          <w:color w:val="0C0C0C"/>
          <w:w w:val="95"/>
        </w:rPr>
        <w:t>el </w:t>
      </w:r>
      <w:r>
        <w:rPr>
          <w:w w:val="95"/>
        </w:rPr>
        <w:t>Consejo </w:t>
      </w:r>
      <w:r>
        <w:rPr>
          <w:color w:val="161616"/>
          <w:w w:val="95"/>
        </w:rPr>
        <w:t>de </w:t>
      </w:r>
      <w:r>
        <w:rPr>
          <w:w w:val="95"/>
        </w:rPr>
        <w:t>la Judicatura Federal, </w:t>
      </w:r>
      <w:r>
        <w:rPr>
          <w:color w:val="0C0C0C"/>
          <w:w w:val="95"/>
        </w:rPr>
        <w:t>en </w:t>
      </w:r>
      <w:r>
        <w:rPr>
          <w:color w:val="181818"/>
          <w:w w:val="95"/>
        </w:rPr>
        <w:t>un</w:t>
      </w:r>
      <w:r>
        <w:rPr>
          <w:color w:val="181818"/>
          <w:spacing w:val="1"/>
          <w:w w:val="95"/>
        </w:rPr>
        <w:t> </w:t>
      </w:r>
      <w:r>
        <w:rPr/>
        <w:t>plazo</w:t>
        <w:tab/>
      </w:r>
      <w:r>
        <w:rPr>
          <w:color w:val="161616"/>
        </w:rPr>
        <w:t>de </w:t>
      </w:r>
      <w:r>
        <w:rPr/>
        <w:t>tres </w:t>
      </w:r>
      <w:r>
        <w:rPr>
          <w:color w:val="131313"/>
        </w:rPr>
        <w:t>mesas. </w:t>
      </w:r>
      <w:r>
        <w:rPr>
          <w:color w:val="111111"/>
        </w:rPr>
        <w:t>En </w:t>
      </w:r>
      <w:r>
        <w:rPr/>
        <w:t>casa </w:t>
      </w:r>
      <w:r>
        <w:rPr>
          <w:color w:val="0F0F0F"/>
        </w:rPr>
        <w:t>de </w:t>
      </w:r>
      <w:r>
        <w:rPr>
          <w:color w:val="131313"/>
        </w:rPr>
        <w:t>que luego </w:t>
      </w:r>
      <w:r>
        <w:rPr>
          <w:color w:val="161616"/>
        </w:rPr>
        <w:t>de </w:t>
      </w:r>
      <w:r>
        <w:rPr/>
        <w:t>ese ttrmino requiøra</w:t>
      </w:r>
      <w:r>
        <w:rPr>
          <w:spacing w:val="1"/>
        </w:rPr>
        <w:t> </w:t>
      </w:r>
      <w:r>
        <w:rPr>
          <w:w w:val="90"/>
        </w:rPr>
        <w:t>conservai1o</w:t>
      </w:r>
      <w:r>
        <w:rPr>
          <w:spacing w:val="1"/>
          <w:w w:val="90"/>
        </w:rPr>
        <w:t> </w:t>
      </w:r>
      <w:r>
        <w:rPr>
          <w:color w:val="161616"/>
          <w:w w:val="90"/>
        </w:rPr>
        <w:t>en </w:t>
      </w:r>
      <w:r>
        <w:rPr>
          <w:w w:val="90"/>
        </w:rPr>
        <w:t>prśstamo, es imprescindible que solicite </w:t>
      </w:r>
      <w:r>
        <w:rPr>
          <w:color w:val="262626"/>
          <w:w w:val="90"/>
        </w:rPr>
        <w:t>su </w:t>
      </w:r>
      <w:r>
        <w:rPr>
          <w:w w:val="90"/>
        </w:rPr>
        <w:t>renovación mediante </w:t>
      </w:r>
      <w:r>
        <w:rPr>
          <w:color w:val="181818"/>
          <w:w w:val="90"/>
        </w:rPr>
        <w:t>ei</w:t>
      </w:r>
      <w:r>
        <w:rPr>
          <w:color w:val="181818"/>
          <w:spacing w:val="1"/>
          <w:w w:val="90"/>
        </w:rPr>
        <w:t> </w:t>
      </w:r>
      <w:r>
        <w:rPr/>
        <w:t>vale</w:t>
      </w:r>
      <w:r>
        <w:rPr>
          <w:spacing w:val="-6"/>
        </w:rPr>
        <w:t> </w:t>
      </w:r>
      <w:r>
        <w:rPr/>
        <w:t>respecfivo</w:t>
      </w:r>
      <w:r>
        <w:rPr>
          <w:spacing w:val="8"/>
        </w:rPr>
        <w:t> </w:t>
      </w:r>
      <w:r>
        <w:rPr>
          <w:color w:val="0F0F0F"/>
        </w:rPr>
        <w:t>(Anexo</w:t>
      </w:r>
      <w:r>
        <w:rPr>
          <w:color w:val="0F0F0F"/>
          <w:spacing w:val="4"/>
        </w:rPr>
        <w:t> </w:t>
      </w:r>
      <w:r>
        <w:rPr/>
        <w:t>único).</w:t>
      </w:r>
    </w:p>
    <w:p>
      <w:pPr>
        <w:pStyle w:val="BodyText"/>
        <w:spacing w:line="259" w:lineRule="auto" w:before="175"/>
        <w:ind w:left="2376" w:right="188" w:hanging="527"/>
        <w:jc w:val="both"/>
      </w:pPr>
      <w:r>
        <w:rPr/>
        <w:drawing>
          <wp:anchor distT="0" distB="0" distL="0" distR="0" allowOverlap="1" layoutInCell="1" locked="0" behindDoc="1" simplePos="0" relativeHeight="487454720">
            <wp:simplePos x="0" y="0"/>
            <wp:positionH relativeFrom="page">
              <wp:posOffset>3514344</wp:posOffset>
            </wp:positionH>
            <wp:positionV relativeFrom="paragraph">
              <wp:posOffset>513434</wp:posOffset>
            </wp:positionV>
            <wp:extent cx="755903" cy="518159"/>
            <wp:effectExtent l="0" t="0" r="0" b="0"/>
            <wp:wrapNone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</w:rPr>
        <w:t>6.</w:t>
      </w:r>
      <w:r>
        <w:rPr>
          <w:color w:val="2F2F2F"/>
          <w:spacing w:val="1"/>
        </w:rPr>
        <w:t> </w:t>
      </w:r>
      <w:r>
        <w:rPr/>
        <w:t>El encargado del archivo verificarź </w:t>
      </w:r>
      <w:r>
        <w:rPr>
          <w:color w:val="131313"/>
        </w:rPr>
        <w:t>las </w:t>
      </w:r>
      <w:r>
        <w:rPr/>
        <w:t>condiciones en </w:t>
      </w:r>
      <w:r>
        <w:rPr>
          <w:color w:val="0E0E0E"/>
        </w:rPr>
        <w:t>que </w:t>
      </w:r>
      <w:r>
        <w:rPr/>
        <w:t>el expedients </w:t>
      </w:r>
      <w:r>
        <w:rPr>
          <w:color w:val="0F0F0F"/>
        </w:rPr>
        <w:t>sea</w:t>
      </w:r>
      <w:r>
        <w:rPr>
          <w:color w:val="0F0F0F"/>
          <w:spacing w:val="1"/>
        </w:rPr>
        <w:t> </w:t>
      </w:r>
      <w:r>
        <w:rPr>
          <w:w w:val="95"/>
        </w:rPr>
        <w:t>regresado y, </w:t>
      </w:r>
      <w:r>
        <w:rPr>
          <w:color w:val="0E0E0E"/>
          <w:w w:val="95"/>
        </w:rPr>
        <w:t>en </w:t>
      </w:r>
      <w:r>
        <w:rPr>
          <w:w w:val="95"/>
        </w:rPr>
        <w:t>caso de </w:t>
      </w:r>
      <w:r>
        <w:rPr>
          <w:color w:val="111111"/>
          <w:w w:val="95"/>
        </w:rPr>
        <w:t>que </w:t>
      </w:r>
      <w:r>
        <w:rPr>
          <w:w w:val="95"/>
        </w:rPr>
        <w:t>no existan observaciones, emitiră el acuse </w:t>
      </w:r>
      <w:r>
        <w:rPr>
          <w:color w:val="161616"/>
          <w:w w:val="95"/>
        </w:rPr>
        <w:t>de </w:t>
      </w:r>
      <w:r>
        <w:rPr>
          <w:w w:val="95"/>
        </w:rPr>
        <w:t>recibo</w:t>
      </w:r>
      <w:r>
        <w:rPr>
          <w:spacing w:val="1"/>
          <w:w w:val="95"/>
        </w:rPr>
        <w:t> </w:t>
      </w:r>
      <w:r>
        <w:rPr>
          <w:w w:val="90"/>
        </w:rPr>
        <w:t>raspectivo,</w:t>
      </w:r>
      <w:r>
        <w:rPr>
          <w:spacing w:val="20"/>
          <w:w w:val="90"/>
        </w:rPr>
        <w:t> </w:t>
      </w:r>
      <w:r>
        <w:rPr>
          <w:color w:val="0E0E0E"/>
          <w:w w:val="90"/>
        </w:rPr>
        <w:t>a</w:t>
      </w:r>
      <w:r>
        <w:rPr>
          <w:color w:val="0E0E0E"/>
          <w:spacing w:val="4"/>
          <w:w w:val="90"/>
        </w:rPr>
        <w:t> </w:t>
      </w:r>
      <w:r>
        <w:rPr>
          <w:w w:val="90"/>
        </w:rPr>
        <w:t>la</w:t>
      </w:r>
      <w:r>
        <w:rPr>
          <w:spacing w:val="16"/>
          <w:w w:val="90"/>
        </w:rPr>
        <w:t> </w:t>
      </w:r>
      <w:r>
        <w:rPr>
          <w:w w:val="90"/>
        </w:rPr>
        <w:t>mis</w:t>
      </w:r>
      <w:r>
        <w:rPr>
          <w:spacing w:val="46"/>
          <w:w w:val="90"/>
        </w:rPr>
        <w:t> </w:t>
      </w:r>
      <w:r>
        <w:rPr>
          <w:color w:val="161616"/>
          <w:w w:val="90"/>
        </w:rPr>
        <w:t>a</w:t>
      </w:r>
      <w:r>
        <w:rPr>
          <w:color w:val="161616"/>
          <w:spacing w:val="12"/>
          <w:w w:val="90"/>
        </w:rPr>
        <w:t> </w:t>
      </w:r>
      <w:r>
        <w:rPr>
          <w:w w:val="90"/>
        </w:rPr>
        <w:t>cuenta</w:t>
      </w:r>
      <w:r>
        <w:rPr>
          <w:spacing w:val="20"/>
          <w:w w:val="90"/>
        </w:rPr>
        <w:t> </w:t>
      </w:r>
      <w:r>
        <w:rPr>
          <w:color w:val="161616"/>
          <w:w w:val="90"/>
        </w:rPr>
        <w:t>de</w:t>
      </w:r>
      <w:r>
        <w:rPr>
          <w:color w:val="161616"/>
          <w:spacing w:val="12"/>
          <w:w w:val="90"/>
        </w:rPr>
        <w:t> </w:t>
      </w:r>
      <w:r>
        <w:rPr>
          <w:w w:val="90"/>
        </w:rPr>
        <w:t>c</w:t>
      </w:r>
      <w:r>
        <w:rPr>
          <w:spacing w:val="35"/>
          <w:w w:val="90"/>
        </w:rPr>
        <w:t> </w:t>
      </w:r>
      <w:r>
        <w:rPr>
          <w:color w:val="181818"/>
          <w:w w:val="90"/>
        </w:rPr>
        <w:t>reo</w:t>
      </w:r>
      <w:r>
        <w:rPr>
          <w:color w:val="181818"/>
          <w:spacing w:val="17"/>
          <w:w w:val="90"/>
        </w:rPr>
        <w:t> </w:t>
      </w:r>
      <w:r>
        <w:rPr>
          <w:w w:val="90"/>
        </w:rPr>
        <w:t>electrónlco</w:t>
      </w:r>
      <w:r>
        <w:rPr>
          <w:spacing w:val="13"/>
          <w:w w:val="90"/>
        </w:rPr>
        <w:t> </w:t>
      </w:r>
      <w:r>
        <w:rPr>
          <w:w w:val="90"/>
        </w:rPr>
        <w:t>mediante</w:t>
      </w:r>
      <w:r>
        <w:rPr>
          <w:spacing w:val="16"/>
          <w:w w:val="90"/>
        </w:rPr>
        <w:t> </w:t>
      </w:r>
      <w:r>
        <w:rPr>
          <w:w w:val="90"/>
        </w:rPr>
        <w:t>la</w:t>
      </w:r>
      <w:r>
        <w:rPr>
          <w:spacing w:val="12"/>
          <w:w w:val="90"/>
        </w:rPr>
        <w:t> </w:t>
      </w:r>
      <w:r>
        <w:rPr>
          <w:w w:val="90"/>
        </w:rPr>
        <w:t>cual</w:t>
      </w:r>
      <w:r>
        <w:rPr>
          <w:spacing w:val="7"/>
          <w:w w:val="90"/>
        </w:rPr>
        <w:t> </w:t>
      </w:r>
      <w:r>
        <w:rPr>
          <w:color w:val="131313"/>
          <w:w w:val="90"/>
        </w:rPr>
        <w:t>se</w:t>
      </w:r>
      <w:r>
        <w:rPr>
          <w:color w:val="131313"/>
          <w:spacing w:val="-1"/>
          <w:w w:val="90"/>
        </w:rPr>
        <w:t> </w:t>
      </w:r>
      <w:r>
        <w:rPr>
          <w:w w:val="90"/>
        </w:rPr>
        <w:t>solicító.</w:t>
      </w:r>
    </w:p>
    <w:p>
      <w:pPr>
        <w:spacing w:before="165"/>
        <w:ind w:left="5136" w:right="0" w:firstLine="0"/>
        <w:jc w:val="left"/>
        <w:rPr>
          <w:sz w:val="24"/>
        </w:rPr>
      </w:pPr>
      <w:r>
        <w:rPr/>
        <w:pict>
          <v:group style="position:absolute;margin-left:356.640015pt;margin-top:10.625862pt;width:148.35pt;height:119.05pt;mso-position-horizontal-relative:page;mso-position-vertical-relative:paragraph;z-index:-15862784" coordorigin="7133,213" coordsize="2967,2381">
            <v:shape style="position:absolute;left:7132;top:1450;width:2146;height:1143" type="#_x0000_t75" stroked="false">
              <v:imagedata r:id="rId13" o:title=""/>
            </v:shape>
            <v:shape style="position:absolute;left:7171;top:1306;width:980;height:648" type="#_x0000_t75" stroked="false">
              <v:imagedata r:id="rId14" o:title=""/>
            </v:shape>
            <v:shape style="position:absolute;left:8035;top:212;width:1253;height:1052" type="#_x0000_t75" stroked="false">
              <v:imagedata r:id="rId15" o:title=""/>
            </v:shape>
            <v:shape style="position:absolute;left:8299;top:370;width:1800;height:855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4208">
            <wp:simplePos x="0" y="0"/>
            <wp:positionH relativeFrom="page">
              <wp:posOffset>2456688</wp:posOffset>
            </wp:positionH>
            <wp:positionV relativeFrom="paragraph">
              <wp:posOffset>421460</wp:posOffset>
            </wp:positionV>
            <wp:extent cx="246887" cy="435864"/>
            <wp:effectExtent l="0" t="0" r="0" b="0"/>
            <wp:wrapNone/>
            <wp:docPr id="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24"/>
        </w:rPr>
        <w:t>Atentamente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tabs>
          <w:tab w:pos="3198" w:val="left" w:leader="none"/>
          <w:tab w:pos="6488" w:val="left" w:leader="none"/>
          <w:tab w:pos="6761" w:val="left" w:leader="none"/>
          <w:tab w:pos="7033" w:val="left" w:leader="none"/>
        </w:tabs>
        <w:spacing w:line="218" w:lineRule="auto"/>
        <w:ind w:left="2226" w:right="788" w:firstLine="387"/>
      </w:pPr>
      <w:r>
        <w:rPr/>
        <w:t>Liz.</w:t>
        <w:tab/>
        <w:t>îana</w:t>
      </w:r>
      <w:r>
        <w:rPr>
          <w:spacing w:val="-10"/>
        </w:rPr>
        <w:t> </w:t>
      </w:r>
      <w:r>
        <w:rPr/>
        <w:t>Cas</w:t>
      </w:r>
      <w:r>
        <w:rPr>
          <w:spacing w:val="99"/>
        </w:rPr>
        <w:t> </w:t>
      </w:r>
      <w:r>
        <w:rPr>
          <w:color w:val="131313"/>
        </w:rPr>
        <w:t>ńeda</w:t>
      </w:r>
      <w:r>
        <w:rPr>
          <w:color w:val="131313"/>
          <w:spacing w:val="-6"/>
        </w:rPr>
        <w:t> </w:t>
      </w:r>
      <w:r>
        <w:rPr>
          <w:color w:val="0C0C0C"/>
        </w:rPr>
        <w:t>Ponce</w:t>
        <w:tab/>
        <w:tab/>
        <w:t>Liz</w:t>
      </w:r>
      <w:r>
        <w:rPr>
          <w:color w:val="0C0C0C"/>
          <w:spacing w:val="1"/>
        </w:rPr>
        <w:t> </w:t>
      </w:r>
      <w:r>
        <w:rPr>
          <w:color w:val="0F0F0F"/>
        </w:rPr>
        <w:t>Ra/aei </w:t>
      </w:r>
      <w:r>
        <w:rPr>
          <w:color w:val="131313"/>
        </w:rPr>
        <w:t>Coello </w:t>
      </w:r>
      <w:r>
        <w:rPr/>
        <w:t>Cetina</w:t>
      </w:r>
      <w:r>
        <w:rPr>
          <w:spacing w:val="1"/>
        </w:rPr>
        <w:t> </w:t>
      </w:r>
      <w:r>
        <w:rPr>
          <w:spacing w:val="-1"/>
          <w:w w:val="95"/>
        </w:rPr>
        <w:t>Tîtular</w:t>
      </w:r>
      <w:r>
        <w:rPr>
          <w:spacing w:val="3"/>
          <w:w w:val="95"/>
        </w:rPr>
        <w:t> </w:t>
      </w:r>
      <w:r>
        <w:rPr>
          <w:color w:val="151515"/>
          <w:w w:val="95"/>
        </w:rPr>
        <w:t>del</w:t>
      </w:r>
      <w:r>
        <w:rPr>
          <w:color w:val="151515"/>
          <w:spacing w:val="-11"/>
          <w:w w:val="95"/>
        </w:rPr>
        <w:t> </w:t>
      </w:r>
      <w:r>
        <w:rPr>
          <w:w w:val="95"/>
        </w:rPr>
        <w:t>Centro</w:t>
      </w:r>
      <w:r>
        <w:rPr>
          <w:spacing w:val="-6"/>
          <w:w w:val="95"/>
        </w:rPr>
        <w:t> </w:t>
      </w:r>
      <w:r>
        <w:rPr>
          <w:w w:val="95"/>
        </w:rPr>
        <w:t>de’</w:t>
      </w:r>
      <w:r>
        <w:rPr>
          <w:spacing w:val="67"/>
        </w:rPr>
        <w:t> </w:t>
      </w:r>
      <w:r>
        <w:rPr>
          <w:w w:val="95"/>
        </w:rPr>
        <w:t>ocumentación</w:t>
      </w:r>
      <w:r>
        <w:rPr>
          <w:spacing w:val="4"/>
          <w:w w:val="95"/>
        </w:rPr>
        <w:t> </w:t>
      </w:r>
      <w:r>
        <w:rPr>
          <w:w w:val="95"/>
        </w:rPr>
        <w:t>y</w:t>
        <w:tab/>
      </w:r>
      <w:r>
        <w:rPr>
          <w:color w:val="0F0F0F"/>
          <w:w w:val="95"/>
        </w:rPr>
        <w:t>Se</w:t>
        <w:tab/>
        <w:tab/>
      </w:r>
      <w:r>
        <w:rPr>
          <w:w w:val="95"/>
        </w:rPr>
        <w:t>ta</w:t>
      </w:r>
      <w:r>
        <w:rPr>
          <w:spacing w:val="25"/>
          <w:w w:val="95"/>
        </w:rPr>
        <w:t> </w:t>
      </w:r>
      <w:r>
        <w:rPr>
          <w:color w:val="2B2B2B"/>
          <w:w w:val="95"/>
        </w:rPr>
        <w:t>“ó</w:t>
      </w:r>
      <w:r>
        <w:rPr>
          <w:color w:val="2B2B2B"/>
          <w:spacing w:val="-3"/>
          <w:w w:val="95"/>
        </w:rPr>
        <w:t> </w:t>
      </w:r>
      <w:r>
        <w:rPr>
          <w:w w:val="95"/>
        </w:rPr>
        <w:t>General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Auerdos</w:t>
      </w:r>
    </w:p>
    <w:p>
      <w:pPr>
        <w:pStyle w:val="BodyText"/>
        <w:spacing w:line="240" w:lineRule="exact"/>
        <w:ind w:left="2054"/>
      </w:pPr>
      <w:r>
        <w:rPr>
          <w:w w:val="90"/>
        </w:rPr>
        <w:t>Análisis,</w:t>
      </w:r>
      <w:r>
        <w:rPr>
          <w:spacing w:val="40"/>
          <w:w w:val="90"/>
        </w:rPr>
        <w:t> </w:t>
      </w:r>
      <w:r>
        <w:rPr>
          <w:w w:val="90"/>
        </w:rPr>
        <w:t>Archivos</w:t>
      </w:r>
      <w:r>
        <w:rPr>
          <w:spacing w:val="39"/>
          <w:w w:val="90"/>
        </w:rPr>
        <w:t> </w:t>
      </w:r>
      <w:r>
        <w:rPr>
          <w:color w:val="161616"/>
          <w:w w:val="90"/>
        </w:rPr>
        <w:t>y</w:t>
      </w:r>
      <w:r>
        <w:rPr>
          <w:color w:val="161616"/>
          <w:spacing w:val="15"/>
          <w:w w:val="90"/>
        </w:rPr>
        <w:t> </w:t>
      </w:r>
      <w:r>
        <w:rPr>
          <w:w w:val="90"/>
        </w:rPr>
        <w:t>Compilaciôn</w:t>
      </w:r>
      <w:r>
        <w:rPr>
          <w:spacing w:val="27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Leyes</w:t>
      </w:r>
    </w:p>
    <w:p>
      <w:pPr>
        <w:spacing w:after="0" w:line="240" w:lineRule="exact"/>
        <w:sectPr>
          <w:type w:val="continuous"/>
          <w:pgSz w:w="12240" w:h="18720"/>
          <w:pgMar w:top="1800" w:bottom="280" w:left="960" w:right="1060"/>
        </w:sectPr>
      </w:pPr>
    </w:p>
    <w:p>
      <w:pPr>
        <w:pStyle w:val="BodyText"/>
        <w:spacing w:line="249" w:lineRule="exact" w:before="66"/>
        <w:ind w:left="1065"/>
      </w:pPr>
      <w:r>
        <w:rPr>
          <w:color w:val="2F2F2F"/>
          <w:w w:val="90"/>
        </w:rPr>
        <w:t>Manual</w:t>
      </w:r>
      <w:r>
        <w:rPr>
          <w:color w:val="2F2F2F"/>
          <w:spacing w:val="-9"/>
          <w:w w:val="90"/>
        </w:rPr>
        <w:t> </w:t>
      </w:r>
      <w:r>
        <w:rPr>
          <w:color w:val="3B3B3B"/>
          <w:w w:val="90"/>
        </w:rPr>
        <w:t>pam</w:t>
      </w:r>
      <w:r>
        <w:rPr>
          <w:color w:val="3B3B3B"/>
          <w:spacing w:val="-5"/>
          <w:w w:val="90"/>
        </w:rPr>
        <w:t> </w:t>
      </w:r>
      <w:r>
        <w:rPr>
          <w:color w:val="2D2D2D"/>
          <w:w w:val="90"/>
        </w:rPr>
        <w:t>ia</w:t>
      </w:r>
      <w:r>
        <w:rPr>
          <w:color w:val="2D2D2D"/>
          <w:spacing w:val="5"/>
          <w:w w:val="90"/>
        </w:rPr>
        <w:t> </w:t>
      </w:r>
      <w:r>
        <w:rPr>
          <w:color w:val="2D2D2D"/>
          <w:w w:val="90"/>
        </w:rPr>
        <w:t>or‹Jai1izarlón</w:t>
      </w:r>
      <w:r>
        <w:rPr>
          <w:color w:val="2D2D2D"/>
          <w:spacing w:val="1"/>
          <w:w w:val="90"/>
        </w:rPr>
        <w:t> </w:t>
      </w:r>
      <w:r>
        <w:rPr>
          <w:color w:val="494949"/>
          <w:w w:val="90"/>
        </w:rPr>
        <w:t>de</w:t>
      </w:r>
      <w:r>
        <w:rPr>
          <w:color w:val="494949"/>
          <w:spacing w:val="5"/>
          <w:w w:val="90"/>
        </w:rPr>
        <w:t> </w:t>
      </w:r>
      <w:r>
        <w:rPr>
          <w:color w:val="232323"/>
          <w:w w:val="90"/>
        </w:rPr>
        <w:t>les</w:t>
      </w:r>
      <w:r>
        <w:rPr>
          <w:color w:val="232323"/>
          <w:spacing w:val="16"/>
          <w:w w:val="90"/>
        </w:rPr>
        <w:t> </w:t>
      </w:r>
      <w:r>
        <w:rPr>
          <w:color w:val="333333"/>
          <w:w w:val="90"/>
        </w:rPr>
        <w:t>aicI›ïvoú</w:t>
      </w:r>
      <w:r>
        <w:rPr>
          <w:color w:val="333333"/>
          <w:spacing w:val="16"/>
          <w:w w:val="90"/>
        </w:rPr>
        <w:t> </w:t>
      </w:r>
      <w:r>
        <w:rPr>
          <w:color w:val="262626"/>
          <w:w w:val="90"/>
        </w:rPr>
        <w:t>judicialeú</w:t>
      </w:r>
    </w:p>
    <w:p>
      <w:pPr>
        <w:spacing w:line="237" w:lineRule="exact" w:before="0"/>
        <w:ind w:left="1072" w:right="0" w:firstLine="0"/>
        <w:jc w:val="left"/>
        <w:rPr>
          <w:sz w:val="21"/>
        </w:rPr>
      </w:pPr>
      <w:r>
        <w:rPr>
          <w:color w:val="2D2D2D"/>
          <w:w w:val="90"/>
          <w:sz w:val="21"/>
        </w:rPr>
        <w:t>resguar•J*clcs</w:t>
      </w:r>
      <w:r>
        <w:rPr>
          <w:color w:val="2D2D2D"/>
          <w:spacing w:val="-4"/>
          <w:w w:val="90"/>
          <w:sz w:val="21"/>
        </w:rPr>
        <w:t> </w:t>
      </w:r>
      <w:r>
        <w:rPr>
          <w:color w:val="3F3F3F"/>
          <w:w w:val="90"/>
          <w:sz w:val="21"/>
        </w:rPr>
        <w:t>por</w:t>
      </w:r>
      <w:r>
        <w:rPr>
          <w:color w:val="3F3F3F"/>
          <w:spacing w:val="1"/>
          <w:w w:val="90"/>
          <w:sz w:val="21"/>
        </w:rPr>
        <w:t> </w:t>
      </w:r>
      <w:r>
        <w:rPr>
          <w:color w:val="2F2F2F"/>
          <w:w w:val="90"/>
          <w:sz w:val="21"/>
        </w:rPr>
        <w:t>ta</w:t>
      </w:r>
      <w:r>
        <w:rPr>
          <w:color w:val="2F2F2F"/>
          <w:spacing w:val="23"/>
          <w:w w:val="90"/>
          <w:sz w:val="21"/>
        </w:rPr>
        <w:t> </w:t>
      </w:r>
      <w:r>
        <w:rPr>
          <w:color w:val="161616"/>
          <w:w w:val="90"/>
          <w:sz w:val="21"/>
        </w:rPr>
        <w:t>?1‹i,orema</w:t>
      </w:r>
      <w:r>
        <w:rPr>
          <w:color w:val="161616"/>
          <w:spacing w:val="42"/>
          <w:w w:val="90"/>
          <w:sz w:val="21"/>
        </w:rPr>
        <w:t> </w:t>
      </w:r>
      <w:r>
        <w:rPr>
          <w:color w:val="232323"/>
          <w:w w:val="90"/>
          <w:sz w:val="21"/>
        </w:rPr>
        <w:t>Corte</w:t>
      </w:r>
      <w:r>
        <w:rPr>
          <w:color w:val="232323"/>
          <w:spacing w:val="9"/>
          <w:w w:val="90"/>
          <w:sz w:val="21"/>
        </w:rPr>
        <w:t> </w:t>
      </w:r>
      <w:r>
        <w:rPr>
          <w:color w:val="3F3F3F"/>
          <w:w w:val="90"/>
          <w:sz w:val="21"/>
        </w:rPr>
        <w:t>da</w:t>
      </w:r>
      <w:r>
        <w:rPr>
          <w:color w:val="3F3F3F"/>
          <w:spacing w:val="1"/>
          <w:w w:val="90"/>
          <w:sz w:val="21"/>
        </w:rPr>
        <w:t> </w:t>
      </w:r>
      <w:r>
        <w:rPr>
          <w:color w:val="2F2F2F"/>
          <w:w w:val="90"/>
          <w:sz w:val="21"/>
        </w:rPr>
        <w:t>.Ii‹slicia</w:t>
      </w:r>
      <w:r>
        <w:rPr>
          <w:color w:val="2F2F2F"/>
          <w:spacing w:val="36"/>
          <w:w w:val="90"/>
          <w:sz w:val="21"/>
        </w:rPr>
        <w:t> </w:t>
      </w:r>
      <w:r>
        <w:rPr>
          <w:color w:val="383838"/>
          <w:w w:val="90"/>
          <w:sz w:val="21"/>
        </w:rPr>
        <w:t>de</w:t>
      </w:r>
      <w:r>
        <w:rPr>
          <w:color w:val="383838"/>
          <w:spacing w:val="-2"/>
          <w:w w:val="90"/>
          <w:sz w:val="21"/>
        </w:rPr>
        <w:t> </w:t>
      </w:r>
      <w:r>
        <w:rPr>
          <w:color w:val="313131"/>
          <w:w w:val="90"/>
          <w:sz w:val="21"/>
        </w:rPr>
        <w:t>la</w:t>
      </w:r>
      <w:r>
        <w:rPr>
          <w:color w:val="313131"/>
          <w:spacing w:val="13"/>
          <w:w w:val="90"/>
          <w:sz w:val="21"/>
        </w:rPr>
        <w:t> </w:t>
      </w:r>
      <w:r>
        <w:rPr>
          <w:color w:val="232323"/>
          <w:w w:val="90"/>
          <w:sz w:val="21"/>
        </w:rPr>
        <w:t>Nnción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925522pt;margin-top:18.838974pt;width:460.9pt;height:14.4pt;mso-position-horizontal-relative:page;mso-position-vertical-relative:paragraph;z-index:-15724032;mso-wrap-distance-left:0;mso-wrap-distance-right:0" type="#_x0000_t202" filled="false" stroked="true" strokeweight=".719718pt" strokecolor="#343434">
            <v:textbox inset="0,0,0,0">
              <w:txbxContent>
                <w:p>
                  <w:pPr>
                    <w:spacing w:line="266" w:lineRule="exact" w:before="0"/>
                    <w:ind w:left="0" w:right="381" w:firstLine="0"/>
                    <w:jc w:val="right"/>
                    <w:rPr>
                      <w:sz w:val="26"/>
                    </w:rPr>
                  </w:pPr>
                  <w:r>
                    <w:rPr>
                      <w:color w:val="111111"/>
                      <w:w w:val="82"/>
                      <w:sz w:val="26"/>
                    </w:rPr>
                    <w:t>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Heading1"/>
        <w:spacing w:before="92" w:after="46"/>
        <w:ind w:left="1156"/>
      </w:pPr>
      <w:r>
        <w:rPr/>
        <w:pict>
          <v:shape style="position:absolute;margin-left:63.350903pt;margin-top:275.088996pt;width:484.85pt;height:32.950pt;mso-position-horizontal-relative:page;mso-position-vertical-relative:paragraph;z-index:-15856128;rotation:290" type="#_x0000_t136" fillcolor="#000000" stroked="f">
            <o:extrusion v:ext="view" autorotationcenter="t"/>
            <v:textpath style="font-family:&quot;Arial&quot;;font-size:33pt;v-text-kern:t;mso-text-shadow:auto" string="Lourdes Celinda Tapia Contreras"/>
            <v:fill opacity="32639f"/>
            <w10:wrap type="none"/>
          </v:shape>
        </w:pict>
      </w:r>
      <w:r>
        <w:rPr>
          <w:w w:val="105"/>
        </w:rPr>
        <w:t>FORMATO </w:t>
      </w:r>
      <w:r>
        <w:rPr>
          <w:spacing w:val="13"/>
          <w:w w:val="105"/>
        </w:rPr>
        <w:t> </w:t>
      </w:r>
      <w:r>
        <w:rPr>
          <w:color w:val="0C0C0C"/>
          <w:w w:val="105"/>
        </w:rPr>
        <w:t>UNIVERSAL </w:t>
      </w:r>
      <w:r>
        <w:rPr>
          <w:color w:val="0C0C0C"/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56"/>
          <w:w w:val="105"/>
        </w:rPr>
        <w:t> </w:t>
      </w:r>
      <w:r>
        <w:rPr>
          <w:w w:val="105"/>
        </w:rPr>
        <w:t>PRÉ</w:t>
      </w:r>
      <w:r>
        <w:rPr>
          <w:spacing w:val="-41"/>
          <w:w w:val="105"/>
        </w:rPr>
        <w:t> </w:t>
      </w:r>
      <w:r>
        <w:rPr>
          <w:color w:val="0E0E0E"/>
          <w:w w:val="105"/>
        </w:rPr>
        <w:t>STAMO </w:t>
      </w:r>
      <w:r>
        <w:rPr>
          <w:color w:val="0E0E0E"/>
          <w:spacing w:val="3"/>
          <w:w w:val="105"/>
        </w:rPr>
        <w:t> </w:t>
      </w:r>
      <w:r>
        <w:rPr>
          <w:color w:val="181818"/>
          <w:w w:val="105"/>
        </w:rPr>
        <w:t>DE</w:t>
      </w:r>
      <w:r>
        <w:rPr>
          <w:color w:val="181818"/>
          <w:spacing w:val="60"/>
          <w:w w:val="105"/>
        </w:rPr>
        <w:t> </w:t>
      </w:r>
      <w:r>
        <w:rPr>
          <w:w w:val="105"/>
        </w:rPr>
        <w:t>EXP</w:t>
      </w:r>
      <w:r>
        <w:rPr>
          <w:spacing w:val="-38"/>
          <w:w w:val="105"/>
        </w:rPr>
        <w:t> </w:t>
      </w:r>
      <w:r>
        <w:rPr>
          <w:w w:val="105"/>
        </w:rPr>
        <w:t>EDIENTES</w:t>
      </w:r>
    </w:p>
    <w:tbl>
      <w:tblPr>
        <w:tblW w:w="0" w:type="auto"/>
        <w:jc w:val="left"/>
        <w:tblInd w:w="991" w:type="dxa"/>
        <w:tblBorders>
          <w:top w:val="single" w:sz="12" w:space="0" w:color="2F2F2F"/>
          <w:left w:val="single" w:sz="12" w:space="0" w:color="2F2F2F"/>
          <w:bottom w:val="single" w:sz="12" w:space="0" w:color="2F2F2F"/>
          <w:right w:val="single" w:sz="12" w:space="0" w:color="2F2F2F"/>
          <w:insideH w:val="single" w:sz="12" w:space="0" w:color="2F2F2F"/>
          <w:insideV w:val="single" w:sz="12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9"/>
        <w:gridCol w:w="5607"/>
      </w:tblGrid>
      <w:tr>
        <w:trPr>
          <w:trHeight w:val="555" w:hRule="atLeast"/>
        </w:trPr>
        <w:tc>
          <w:tcPr>
            <w:tcW w:w="9146" w:type="dxa"/>
            <w:gridSpan w:val="2"/>
          </w:tcPr>
          <w:p>
            <w:pPr>
              <w:pStyle w:val="TableParagraph"/>
              <w:spacing w:before="152"/>
              <w:ind w:left="730" w:right="665"/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85"/>
                <w:sz w:val="16"/>
              </w:rPr>
              <w:t>VALE</w:t>
            </w:r>
            <w:r>
              <w:rPr>
                <w:rFonts w:ascii="Arial Black" w:hAnsi="Arial Black"/>
                <w:spacing w:val="14"/>
                <w:w w:val="85"/>
                <w:sz w:val="16"/>
              </w:rPr>
              <w:t> </w:t>
            </w:r>
            <w:r>
              <w:rPr>
                <w:rFonts w:ascii="Arial Black" w:hAnsi="Arial Black"/>
                <w:w w:val="85"/>
                <w:sz w:val="16"/>
              </w:rPr>
              <w:t>DE</w:t>
            </w:r>
            <w:r>
              <w:rPr>
                <w:rFonts w:ascii="Arial Black" w:hAnsi="Arial Black"/>
                <w:spacing w:val="2"/>
                <w:w w:val="85"/>
                <w:sz w:val="16"/>
              </w:rPr>
              <w:t> </w:t>
            </w:r>
            <w:r>
              <w:rPr>
                <w:rFonts w:ascii="Arial Black" w:hAnsi="Arial Black"/>
                <w:w w:val="85"/>
                <w:sz w:val="16"/>
              </w:rPr>
              <w:t>PRÉSTAMO</w:t>
            </w:r>
          </w:p>
        </w:tc>
      </w:tr>
      <w:tr>
        <w:trPr>
          <w:trHeight w:val="185" w:hRule="atLeast"/>
        </w:trPr>
        <w:tc>
          <w:tcPr>
            <w:tcW w:w="353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174" w:lineRule="exact"/>
              <w:ind w:left="507"/>
              <w:rPr>
                <w:sz w:val="18"/>
              </w:rPr>
            </w:pPr>
            <w:r>
              <w:rPr>
                <w:sz w:val="18"/>
              </w:rPr>
              <w:t>Fondo: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129" w:lineRule="exact"/>
              <w:ind w:left="52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23505" cy="82296"/>
                  <wp:effectExtent l="0" t="0" r="0" b="0"/>
                  <wp:docPr id="9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0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511"/>
              <w:rPr>
                <w:rFonts w:ascii="Arial Black"/>
                <w:sz w:val="17"/>
              </w:rPr>
            </w:pPr>
            <w:r>
              <w:rPr>
                <w:rFonts w:ascii="Arial Black"/>
                <w:color w:val="131313"/>
                <w:w w:val="90"/>
                <w:sz w:val="17"/>
              </w:rPr>
              <w:t>Sarie: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34" w:lineRule="exact"/>
              <w:ind w:left="51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44833" cy="85344"/>
                  <wp:effectExtent l="0" t="0" r="0" b="0"/>
                  <wp:docPr id="11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3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51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57565" cy="94488"/>
                  <wp:effectExtent l="0" t="0" r="0" b="0"/>
                  <wp:docPr id="13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6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506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Promovenla</w:t>
            </w:r>
            <w:r>
              <w:rPr>
                <w:rFonts w:ascii="Arial Black"/>
                <w:spacing w:val="24"/>
                <w:w w:val="85"/>
                <w:sz w:val="16"/>
              </w:rPr>
              <w:t> </w:t>
            </w:r>
            <w:r>
              <w:rPr>
                <w:rFonts w:ascii="Arial Black"/>
                <w:color w:val="0C0C0C"/>
                <w:w w:val="85"/>
                <w:sz w:val="16"/>
              </w:rPr>
              <w:t>f</w:t>
            </w:r>
            <w:r>
              <w:rPr>
                <w:rFonts w:ascii="Arial Black"/>
                <w:color w:val="0C0C0C"/>
                <w:spacing w:val="7"/>
                <w:w w:val="85"/>
                <w:sz w:val="16"/>
              </w:rPr>
              <w:t> </w:t>
            </w:r>
            <w:r>
              <w:rPr>
                <w:rFonts w:ascii="Arial Black"/>
                <w:w w:val="85"/>
                <w:sz w:val="16"/>
              </w:rPr>
              <w:t>Quejoso: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129" w:lineRule="exact"/>
              <w:ind w:left="51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130364" cy="82296"/>
                  <wp:effectExtent l="0" t="0" r="0" b="0"/>
                  <wp:docPr id="15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6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148" w:lineRule="exact"/>
              <w:ind w:left="50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136458" cy="94488"/>
                  <wp:effectExtent l="0" t="0" r="0" b="0"/>
                  <wp:docPr id="17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494"/>
              <w:rPr>
                <w:sz w:val="17"/>
              </w:rPr>
            </w:pPr>
            <w:r>
              <w:rPr>
                <w:color w:val="0F0F0F"/>
                <w:sz w:val="17"/>
              </w:rPr>
              <w:t>Fecha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151515"/>
                <w:sz w:val="17"/>
              </w:rPr>
              <w:t>de</w:t>
            </w:r>
            <w:r>
              <w:rPr>
                <w:color w:val="151515"/>
                <w:spacing w:val="-12"/>
                <w:sz w:val="17"/>
              </w:rPr>
              <w:t> </w:t>
            </w:r>
            <w:r>
              <w:rPr>
                <w:sz w:val="17"/>
              </w:rPr>
              <w:t>prestamo.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120" w:lineRule="exact"/>
              <w:ind w:left="4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941462" cy="76200"/>
                  <wp:effectExtent l="0" t="0" r="0" b="0"/>
                  <wp:docPr id="19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6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607" w:type="dxa"/>
            <w:tcBorders>
              <w:left w:val="nil"/>
            </w:tcBorders>
          </w:tcPr>
          <w:p>
            <w:pPr>
              <w:pStyle w:val="TableParagraph"/>
              <w:spacing w:line="166" w:lineRule="exact"/>
              <w:ind w:left="80"/>
              <w:rPr>
                <w:sz w:val="16"/>
              </w:rPr>
            </w:pPr>
            <w:r>
              <w:rPr>
                <w:color w:val="181818"/>
                <w:spacing w:val="-1"/>
                <w:sz w:val="16"/>
              </w:rPr>
              <w:t>Entidad</w:t>
            </w:r>
            <w:r>
              <w:rPr>
                <w:color w:val="181818"/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fademltva</w:t>
            </w:r>
            <w:r>
              <w:rPr>
                <w:spacing w:val="13"/>
                <w:sz w:val="16"/>
              </w:rPr>
              <w:t> </w:t>
            </w:r>
            <w:r>
              <w:rPr>
                <w:color w:val="1D1D1D"/>
                <w:sz w:val="16"/>
              </w:rPr>
              <w:t>o</w:t>
            </w:r>
            <w:r>
              <w:rPr>
                <w:color w:val="1D1D1D"/>
                <w:spacing w:val="-2"/>
                <w:sz w:val="16"/>
              </w:rPr>
              <w:t> </w:t>
            </w:r>
            <w:r>
              <w:rPr>
                <w:color w:val="1A1A1A"/>
                <w:sz w:val="16"/>
              </w:rPr>
              <w:t>el</w:t>
            </w:r>
            <w:r>
              <w:rPr>
                <w:color w:val="1A1A1A"/>
                <w:spacing w:val="-2"/>
                <w:sz w:val="16"/>
              </w:rPr>
              <w:t> </w:t>
            </w:r>
            <w:r>
              <w:rPr>
                <w:color w:val="0E0E0E"/>
                <w:sz w:val="16"/>
              </w:rPr>
              <w:t>Distrlio</w:t>
            </w:r>
            <w:r>
              <w:rPr>
                <w:color w:val="0E0E0E"/>
                <w:spacing w:val="-11"/>
                <w:sz w:val="16"/>
              </w:rPr>
              <w:t> </w:t>
            </w:r>
            <w:r>
              <w:rPr>
                <w:color w:val="151515"/>
                <w:sz w:val="16"/>
              </w:rPr>
              <w:t>Fadaral</w:t>
            </w:r>
          </w:p>
        </w:tc>
      </w:tr>
      <w:tr>
        <w:trPr>
          <w:trHeight w:val="423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left w:val="nil"/>
              <w:bottom w:val="single" w:sz="6" w:space="0" w:color="2F2F2F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5490" w:val="left" w:leader="none"/>
              </w:tabs>
              <w:ind w:left="11"/>
              <w:rPr>
                <w:sz w:val="16"/>
              </w:rPr>
            </w:pPr>
            <w:r>
              <w:rPr>
                <w:color w:val="0C0C0C"/>
                <w:w w:val="99"/>
                <w:sz w:val="16"/>
                <w:u w:val="single" w:color="2F2F2F"/>
              </w:rPr>
              <w:t> </w:t>
            </w:r>
            <w:r>
              <w:rPr>
                <w:color w:val="0C0C0C"/>
                <w:spacing w:val="19"/>
                <w:sz w:val="16"/>
                <w:u w:val="single" w:color="2F2F2F"/>
              </w:rPr>
              <w:t> </w:t>
            </w:r>
            <w:r>
              <w:rPr>
                <w:color w:val="0C0C0C"/>
                <w:sz w:val="16"/>
                <w:u w:val="single" w:color="2F2F2F"/>
              </w:rPr>
              <w:t>Organo</w:t>
            </w:r>
            <w:r>
              <w:rPr>
                <w:color w:val="0C0C0C"/>
                <w:spacing w:val="-3"/>
                <w:sz w:val="16"/>
                <w:u w:val="single" w:color="2F2F2F"/>
              </w:rPr>
              <w:t> </w:t>
            </w:r>
            <w:r>
              <w:rPr>
                <w:color w:val="0C0C0C"/>
                <w:sz w:val="16"/>
                <w:u w:val="single" w:color="2F2F2F"/>
              </w:rPr>
              <w:t>Jurisd</w:t>
            </w:r>
            <w:r>
              <w:rPr>
                <w:color w:val="0C0C0C"/>
                <w:sz w:val="16"/>
              </w:rPr>
              <w:t>iccio</w:t>
            </w:r>
            <w:r>
              <w:rPr>
                <w:color w:val="0C0C0C"/>
                <w:sz w:val="16"/>
                <w:u w:val="single" w:color="2F2F2F"/>
              </w:rPr>
              <w:t>nal</w:t>
              <w:tab/>
            </w:r>
          </w:p>
        </w:tc>
      </w:tr>
      <w:tr>
        <w:trPr>
          <w:trHeight w:val="399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top w:val="single" w:sz="6" w:space="0" w:color="2F2F2F"/>
              <w:lef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1763" w:val="left" w:leader="none"/>
                <w:tab w:pos="3425" w:val="left" w:leader="none"/>
              </w:tabs>
              <w:spacing w:line="161" w:lineRule="exact"/>
              <w:ind w:left="84"/>
              <w:rPr>
                <w:sz w:val="15"/>
              </w:rPr>
            </w:pPr>
            <w:r>
              <w:rPr>
                <w:color w:val="131313"/>
                <w:sz w:val="15"/>
              </w:rPr>
              <w:t>TípO</w:t>
            </w:r>
            <w:r>
              <w:rPr>
                <w:color w:val="131313"/>
                <w:spacing w:val="-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0"/>
                <w:sz w:val="15"/>
              </w:rPr>
              <w:t> </w:t>
            </w:r>
            <w:r>
              <w:rPr>
                <w:color w:val="131313"/>
                <w:sz w:val="15"/>
              </w:rPr>
              <w:t>Asunto</w:t>
              <w:tab/>
            </w:r>
            <w:r>
              <w:rPr>
                <w:color w:val="898989"/>
                <w:sz w:val="15"/>
              </w:rPr>
              <w:t>‘</w:t>
              <w:tab/>
            </w:r>
            <w:r>
              <w:rPr>
                <w:color w:val="212121"/>
                <w:sz w:val="15"/>
              </w:rPr>
              <w:t>'</w:t>
            </w:r>
          </w:p>
        </w:tc>
      </w:tr>
      <w:tr>
        <w:trPr>
          <w:trHeight w:val="593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90" w:lineRule="atLeast"/>
              <w:ind w:left="77" w:firstLine="1"/>
              <w:rPr>
                <w:sz w:val="17"/>
              </w:rPr>
            </w:pPr>
            <w:r>
              <w:rPr>
                <w:color w:val="0C0C0C"/>
                <w:w w:val="95"/>
                <w:sz w:val="17"/>
              </w:rPr>
              <w:t>Clasificación</w:t>
            </w:r>
            <w:r>
              <w:rPr>
                <w:color w:val="0C0C0C"/>
                <w:spacing w:val="6"/>
                <w:w w:val="95"/>
                <w:sz w:val="17"/>
              </w:rPr>
              <w:t> </w:t>
            </w:r>
            <w:r>
              <w:rPr>
                <w:color w:val="1A1A1A"/>
                <w:w w:val="95"/>
                <w:sz w:val="17"/>
              </w:rPr>
              <w:t>dado</w:t>
            </w:r>
            <w:r>
              <w:rPr>
                <w:color w:val="1A1A1A"/>
                <w:spacing w:val="4"/>
                <w:w w:val="95"/>
                <w:sz w:val="17"/>
              </w:rPr>
              <w:t> </w:t>
            </w:r>
            <w:r>
              <w:rPr>
                <w:color w:val="151515"/>
                <w:w w:val="95"/>
                <w:sz w:val="17"/>
              </w:rPr>
              <w:t>por</w:t>
            </w:r>
            <w:r>
              <w:rPr>
                <w:color w:val="151515"/>
                <w:spacing w:val="18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ol</w:t>
            </w:r>
            <w:r>
              <w:rPr>
                <w:color w:val="181818"/>
                <w:spacing w:val="-3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órgano</w:t>
            </w:r>
            <w:r>
              <w:rPr>
                <w:color w:val="181818"/>
                <w:spacing w:val="-6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|urtsdlcdonal</w:t>
            </w:r>
            <w:r>
              <w:rPr>
                <w:color w:val="131313"/>
                <w:spacing w:val="8"/>
                <w:w w:val="95"/>
                <w:sz w:val="17"/>
              </w:rPr>
              <w:t> </w:t>
            </w:r>
            <w:r>
              <w:rPr>
                <w:color w:val="0C0C0C"/>
                <w:w w:val="95"/>
                <w:sz w:val="17"/>
              </w:rPr>
              <w:t>que</w:t>
            </w:r>
            <w:r>
              <w:rPr>
                <w:color w:val="0C0C0C"/>
                <w:spacing w:val="5"/>
                <w:w w:val="95"/>
                <w:sz w:val="17"/>
              </w:rPr>
              <w:t> </w:t>
            </w:r>
            <w:r>
              <w:rPr>
                <w:color w:val="262626"/>
                <w:w w:val="95"/>
                <w:sz w:val="17"/>
              </w:rPr>
              <w:t>conoció</w:t>
            </w:r>
            <w:r>
              <w:rPr>
                <w:color w:val="262626"/>
                <w:spacing w:val="8"/>
                <w:w w:val="95"/>
                <w:sz w:val="17"/>
              </w:rPr>
              <w:t> </w:t>
            </w:r>
            <w:r>
              <w:rPr>
                <w:color w:val="282828"/>
                <w:w w:val="95"/>
                <w:sz w:val="17"/>
              </w:rPr>
              <w:t>del</w:t>
            </w:r>
            <w:r>
              <w:rPr>
                <w:color w:val="282828"/>
                <w:spacing w:val="2"/>
                <w:w w:val="95"/>
                <w:sz w:val="17"/>
              </w:rPr>
              <w:t> </w:t>
            </w:r>
            <w:r>
              <w:rPr>
                <w:color w:val="232323"/>
                <w:w w:val="95"/>
                <w:sz w:val="17"/>
              </w:rPr>
              <w:t>asunlo</w:t>
            </w:r>
            <w:r>
              <w:rPr>
                <w:color w:val="232323"/>
                <w:spacing w:val="4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pare</w:t>
            </w:r>
            <w:r>
              <w:rPr>
                <w:color w:val="131313"/>
                <w:spacing w:val="-4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dfsllngulr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color w:val="131313"/>
                <w:w w:val="95"/>
                <w:sz w:val="17"/>
              </w:rPr>
              <w:t>dos</w:t>
            </w:r>
            <w:r>
              <w:rPr>
                <w:color w:val="131313"/>
                <w:spacing w:val="-5"/>
                <w:w w:val="95"/>
                <w:sz w:val="17"/>
              </w:rPr>
              <w:t> </w:t>
            </w:r>
            <w:r>
              <w:rPr>
                <w:color w:val="151515"/>
                <w:w w:val="95"/>
                <w:sz w:val="17"/>
              </w:rPr>
              <w:t>o</w:t>
            </w:r>
            <w:r>
              <w:rPr>
                <w:color w:val="151515"/>
                <w:spacing w:val="-9"/>
                <w:w w:val="95"/>
                <w:sz w:val="17"/>
              </w:rPr>
              <w:t> </w:t>
            </w:r>
            <w:r>
              <w:rPr>
                <w:color w:val="161616"/>
                <w:w w:val="95"/>
                <w:sz w:val="17"/>
              </w:rPr>
              <w:t>máe</w:t>
            </w:r>
            <w:r>
              <w:rPr>
                <w:color w:val="161616"/>
                <w:spacing w:val="5"/>
                <w:w w:val="95"/>
                <w:sz w:val="17"/>
              </w:rPr>
              <w:t> </w:t>
            </w:r>
            <w:r>
              <w:rPr>
                <w:color w:val="0F0F0F"/>
                <w:w w:val="95"/>
                <w:sz w:val="17"/>
              </w:rPr>
              <w:t>esunlos</w:t>
            </w:r>
            <w:r>
              <w:rPr>
                <w:color w:val="0F0F0F"/>
                <w:spacing w:val="4"/>
                <w:w w:val="95"/>
                <w:sz w:val="17"/>
              </w:rPr>
              <w:t> </w:t>
            </w:r>
            <w:r>
              <w:rPr>
                <w:color w:val="111111"/>
                <w:w w:val="95"/>
                <w:sz w:val="17"/>
              </w:rPr>
              <w:t>de</w:t>
            </w:r>
            <w:r>
              <w:rPr>
                <w:color w:val="111111"/>
                <w:spacing w:val="-7"/>
                <w:w w:val="95"/>
                <w:sz w:val="17"/>
              </w:rPr>
              <w:t> </w:t>
            </w:r>
            <w:r>
              <w:rPr>
                <w:color w:val="181818"/>
                <w:w w:val="95"/>
                <w:sz w:val="17"/>
              </w:rPr>
              <w:t>la</w:t>
            </w:r>
            <w:r>
              <w:rPr>
                <w:color w:val="181818"/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misme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color w:val="151515"/>
                <w:w w:val="95"/>
                <w:sz w:val="17"/>
              </w:rPr>
              <w:t>Sarie</w:t>
            </w:r>
          </w:p>
        </w:tc>
      </w:tr>
      <w:tr>
        <w:trPr>
          <w:trHeight w:val="428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left w:val="nil"/>
              <w:bottom w:val="single" w:sz="6" w:space="0" w:color="2F2F2F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264"/>
              <w:rPr>
                <w:sz w:val="2"/>
              </w:rPr>
            </w:pPr>
            <w:r>
              <w:rPr>
                <w:sz w:val="2"/>
              </w:rPr>
              <w:pict>
                <v:group style="width:34.8pt;height:.75pt;mso-position-horizontal-relative:char;mso-position-vertical-relative:line" coordorigin="0,0" coordsize="696,15">
                  <v:line style="position:absolute" from="0,7" to="696,7" stroked="true" strokeweight=".72pt" strokecolor="#2f2f2f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rFonts w:ascii="Times New Roman"/>
                <w:spacing w:val="63"/>
                <w:sz w:val="2"/>
              </w:rPr>
              <w:t> </w:t>
            </w:r>
            <w:r>
              <w:rPr>
                <w:spacing w:val="63"/>
                <w:sz w:val="2"/>
              </w:rPr>
              <w:pict>
                <v:group style="width:20.2pt;height:.75pt;mso-position-horizontal-relative:char;mso-position-vertical-relative:line" coordorigin="0,0" coordsize="404,15">
                  <v:line style="position:absolute" from="0,7" to="403,7" stroked="true" strokeweight=".72pt" strokecolor="#2f2f2f">
                    <v:stroke dashstyle="solid"/>
                  </v:line>
                </v:group>
              </w:pict>
            </w:r>
            <w:r>
              <w:rPr>
                <w:spacing w:val="63"/>
                <w:sz w:val="2"/>
              </w:rPr>
            </w:r>
          </w:p>
        </w:tc>
      </w:tr>
      <w:tr>
        <w:trPr>
          <w:trHeight w:val="831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top w:val="single" w:sz="6" w:space="0" w:color="2F2F2F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44" w:lineRule="exact"/>
              <w:ind w:left="-30" w:right="-15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278.3pt;height:2.2pt;mso-position-horizontal-relative:char;mso-position-vertical-relative:line" coordorigin="0,0" coordsize="5566,44">
                  <v:line style="position:absolute" from="0,22" to="5566,22" stroked="true" strokeweight="2.16pt" strokecolor="#212121">
                    <v:stroke dashstyle="solid"/>
                  </v:line>
                </v:group>
              </w:pict>
            </w:r>
            <w:r>
              <w:rPr>
                <w:position w:val="0"/>
                <w:sz w:val="4"/>
              </w:rPr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left="83"/>
              <w:rPr>
                <w:sz w:val="16"/>
              </w:rPr>
            </w:pPr>
            <w:r>
              <w:rPr>
                <w:color w:val="0F0F0F"/>
                <w:w w:val="95"/>
                <w:sz w:val="16"/>
              </w:rPr>
              <w:t>(Titular</w:t>
            </w:r>
            <w:r>
              <w:rPr>
                <w:color w:val="0F0F0F"/>
                <w:spacing w:val="13"/>
                <w:w w:val="95"/>
                <w:sz w:val="16"/>
              </w:rPr>
              <w:t> </w:t>
            </w:r>
            <w:r>
              <w:rPr>
                <w:color w:val="111111"/>
                <w:w w:val="95"/>
                <w:sz w:val="16"/>
              </w:rPr>
              <w:t>dal</w:t>
            </w:r>
            <w:r>
              <w:rPr>
                <w:color w:val="111111"/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órgano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jtirlsdTcclonal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y/o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color w:val="0F0F0F"/>
                <w:w w:val="95"/>
                <w:sz w:val="16"/>
              </w:rPr>
              <w:t>6eweier›o</w:t>
            </w:r>
            <w:r>
              <w:rPr>
                <w:color w:val="0F0F0F"/>
                <w:spacing w:val="29"/>
                <w:w w:val="95"/>
                <w:sz w:val="16"/>
              </w:rPr>
              <w:t> </w:t>
            </w:r>
            <w:r>
              <w:rPr>
                <w:color w:val="2B2B2B"/>
                <w:w w:val="95"/>
                <w:sz w:val="16"/>
              </w:rPr>
              <w:t>da</w:t>
            </w:r>
            <w:r>
              <w:rPr>
                <w:color w:val="2B2B2B"/>
                <w:spacing w:val="21"/>
                <w:w w:val="95"/>
                <w:sz w:val="16"/>
              </w:rPr>
              <w:t> </w:t>
            </w:r>
            <w:r>
              <w:rPr>
                <w:color w:val="2D2D2D"/>
                <w:w w:val="95"/>
                <w:sz w:val="16"/>
              </w:rPr>
              <w:t>Tribunal</w:t>
            </w:r>
            <w:r>
              <w:rPr>
                <w:color w:val="2D2D2D"/>
                <w:spacing w:val="9"/>
                <w:w w:val="95"/>
                <w:sz w:val="16"/>
              </w:rPr>
              <w:t> </w:t>
            </w:r>
            <w:r>
              <w:rPr>
                <w:color w:val="464646"/>
                <w:w w:val="95"/>
                <w:sz w:val="16"/>
              </w:rPr>
              <w:t>o</w:t>
            </w:r>
            <w:r>
              <w:rPr>
                <w:color w:val="464646"/>
                <w:spacing w:val="11"/>
                <w:w w:val="95"/>
                <w:sz w:val="16"/>
              </w:rPr>
              <w:t> </w:t>
            </w:r>
            <w:r>
              <w:rPr>
                <w:color w:val="181818"/>
                <w:w w:val="95"/>
                <w:sz w:val="16"/>
              </w:rPr>
              <w:t>da</w:t>
            </w:r>
            <w:r>
              <w:rPr>
                <w:color w:val="181818"/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Juzgado)</w:t>
            </w:r>
          </w:p>
        </w:tc>
      </w:tr>
      <w:tr>
        <w:trPr>
          <w:trHeight w:val="392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53" w:lineRule="exact"/>
              <w:ind w:left="8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46126" cy="97440"/>
                  <wp:effectExtent l="0" t="0" r="0" b="0"/>
                  <wp:docPr id="21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6" cy="9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401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29" w:lineRule="exact"/>
              <w:ind w:left="8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5378" cy="82296"/>
                  <wp:effectExtent l="0" t="0" r="0" b="0"/>
                  <wp:docPr id="23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7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867" w:hRule="atLeast"/>
        </w:trPr>
        <w:tc>
          <w:tcPr>
            <w:tcW w:w="353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4" w:hRule="atLeast"/>
        </w:trPr>
        <w:tc>
          <w:tcPr>
            <w:tcW w:w="914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91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w w:val="85"/>
                <w:sz w:val="16"/>
              </w:rPr>
              <w:t>Facha</w:t>
            </w:r>
            <w:r>
              <w:rPr>
                <w:rFonts w:ascii="Arial Black" w:hAnsi="Arial Black"/>
                <w:spacing w:val="1"/>
                <w:w w:val="85"/>
                <w:sz w:val="16"/>
              </w:rPr>
              <w:t> </w:t>
            </w:r>
            <w:r>
              <w:rPr>
                <w:rFonts w:ascii="Arial Black" w:hAnsi="Arial Black"/>
                <w:color w:val="0F0F0F"/>
                <w:w w:val="85"/>
                <w:sz w:val="16"/>
              </w:rPr>
              <w:t>da</w:t>
            </w:r>
            <w:r>
              <w:rPr>
                <w:rFonts w:ascii="Arial Black" w:hAnsi="Arial Black"/>
                <w:color w:val="0F0F0F"/>
                <w:spacing w:val="9"/>
                <w:w w:val="85"/>
                <w:sz w:val="16"/>
              </w:rPr>
              <w:t> </w:t>
            </w:r>
            <w:r>
              <w:rPr>
                <w:rFonts w:ascii="Arial Black" w:hAnsi="Arial Black"/>
                <w:w w:val="85"/>
                <w:sz w:val="16"/>
              </w:rPr>
              <w:t>devolución:</w:t>
            </w:r>
          </w:p>
          <w:p>
            <w:pPr>
              <w:pStyle w:val="TableParagraph"/>
              <w:spacing w:before="8"/>
              <w:ind w:left="2972" w:right="250"/>
              <w:jc w:val="center"/>
              <w:rPr>
                <w:sz w:val="21"/>
              </w:rPr>
            </w:pPr>
            <w:r>
              <w:rPr>
                <w:color w:val="0E0E0E"/>
                <w:sz w:val="21"/>
              </w:rPr>
              <w:t>(Sello</w:t>
            </w:r>
            <w:r>
              <w:rPr>
                <w:color w:val="0E0E0E"/>
                <w:spacing w:val="24"/>
                <w:sz w:val="21"/>
              </w:rPr>
              <w:t> </w:t>
            </w:r>
            <w:r>
              <w:rPr>
                <w:color w:val="111111"/>
                <w:sz w:val="21"/>
              </w:rPr>
              <w:t>de</w:t>
            </w:r>
            <w:r>
              <w:rPr>
                <w:color w:val="111111"/>
                <w:spacing w:val="5"/>
                <w:sz w:val="21"/>
              </w:rPr>
              <w:t> </w:t>
            </w:r>
            <w:r>
              <w:rPr>
                <w:color w:val="0C0C0C"/>
                <w:sz w:val="21"/>
              </w:rPr>
              <w:t>Devuelto)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972" w:right="175"/>
              <w:jc w:val="center"/>
              <w:rPr>
                <w:sz w:val="18"/>
              </w:rPr>
            </w:pPr>
            <w:r>
              <w:rPr>
                <w:color w:val="111111"/>
                <w:sz w:val="18"/>
              </w:rPr>
              <w:t>dd/mm/area</w:t>
            </w:r>
            <w:r>
              <w:rPr>
                <w:color w:val="343434"/>
                <w:sz w:val="18"/>
              </w:rPr>
              <w:t>"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5"/>
              <w:ind w:left="719" w:right="66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Sello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del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Órgano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Jurisdiccional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59" w:lineRule="auto" w:before="1"/>
              <w:ind w:left="670" w:right="665"/>
              <w:jc w:val="center"/>
              <w:rPr>
                <w:sz w:val="22"/>
              </w:rPr>
            </w:pPr>
            <w:r>
              <w:rPr>
                <w:color w:val="0C0C0C"/>
                <w:w w:val="95"/>
                <w:sz w:val="22"/>
              </w:rPr>
              <w:t>EL </w:t>
            </w:r>
            <w:r>
              <w:rPr>
                <w:color w:val="0E0E0E"/>
                <w:w w:val="95"/>
                <w:sz w:val="22"/>
              </w:rPr>
              <w:t>SERVIDOR</w:t>
            </w:r>
            <w:r>
              <w:rPr>
                <w:color w:val="0E0E0E"/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PÚBLICO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color w:val="131313"/>
                <w:w w:val="95"/>
                <w:sz w:val="22"/>
              </w:rPr>
              <w:t>QUE </w:t>
            </w:r>
            <w:r>
              <w:rPr>
                <w:w w:val="95"/>
                <w:sz w:val="22"/>
              </w:rPr>
              <w:t>HA RECIBIDO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color w:val="0E0E0E"/>
                <w:w w:val="95"/>
                <w:sz w:val="22"/>
              </w:rPr>
              <w:t>EL </w:t>
            </w:r>
            <w:r>
              <w:rPr>
                <w:w w:val="95"/>
                <w:sz w:val="22"/>
              </w:rPr>
              <w:t>NATERIAL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color w:val="0C0C0C"/>
                <w:w w:val="95"/>
                <w:sz w:val="22"/>
              </w:rPr>
              <w:t>QUE</w:t>
            </w:r>
            <w:r>
              <w:rPr>
                <w:color w:val="0C0C0C"/>
                <w:spacing w:val="-56"/>
                <w:w w:val="95"/>
                <w:sz w:val="22"/>
              </w:rPr>
              <w:t> </w:t>
            </w:r>
            <w:r>
              <w:rPr>
                <w:color w:val="0F0F0F"/>
                <w:w w:val="95"/>
                <w:sz w:val="22"/>
              </w:rPr>
              <w:t>AMPARA</w:t>
            </w:r>
            <w:r>
              <w:rPr>
                <w:color w:val="0F0F0F"/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color w:val="0E0E0E"/>
                <w:w w:val="95"/>
                <w:sz w:val="22"/>
              </w:rPr>
              <w:t>VALE</w:t>
            </w:r>
            <w:r>
              <w:rPr>
                <w:color w:val="0E0E0E"/>
                <w:spacing w:val="18"/>
                <w:w w:val="95"/>
                <w:sz w:val="22"/>
              </w:rPr>
              <w:t> </w:t>
            </w:r>
            <w:r>
              <w:rPr>
                <w:color w:val="0C0C0C"/>
                <w:w w:val="95"/>
                <w:sz w:val="22"/>
              </w:rPr>
              <w:t>ES</w:t>
            </w:r>
            <w:r>
              <w:rPr>
                <w:color w:val="0C0C0C"/>
                <w:spacing w:val="10"/>
                <w:w w:val="95"/>
                <w:sz w:val="22"/>
              </w:rPr>
              <w:t> </w:t>
            </w:r>
            <w:r>
              <w:rPr>
                <w:color w:val="111111"/>
                <w:w w:val="95"/>
                <w:sz w:val="22"/>
              </w:rPr>
              <w:t>RESPONSABLE</w:t>
            </w:r>
            <w:r>
              <w:rPr>
                <w:color w:val="111111"/>
                <w:spacing w:val="35"/>
                <w:w w:val="95"/>
                <w:sz w:val="22"/>
              </w:rPr>
              <w:t> </w:t>
            </w:r>
            <w:r>
              <w:rPr>
                <w:color w:val="0C0C0C"/>
                <w:w w:val="95"/>
                <w:sz w:val="22"/>
              </w:rPr>
              <w:t>DE</w:t>
            </w:r>
            <w:r>
              <w:rPr>
                <w:color w:val="0C0C0C"/>
                <w:spacing w:val="1"/>
                <w:w w:val="95"/>
                <w:sz w:val="22"/>
              </w:rPr>
              <w:t> </w:t>
            </w:r>
            <w:r>
              <w:rPr>
                <w:color w:val="0C0C0C"/>
                <w:w w:val="95"/>
                <w:sz w:val="22"/>
              </w:rPr>
              <w:t>SU </w:t>
            </w:r>
            <w:r>
              <w:rPr>
                <w:w w:val="95"/>
                <w:sz w:val="22"/>
              </w:rPr>
              <w:t>CUSTODIA</w:t>
            </w:r>
            <w:r>
              <w:rPr>
                <w:spacing w:val="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CUIDADO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2240" w:h="18720"/>
          <w:pgMar w:top="1740" w:bottom="280" w:left="660" w:right="1160"/>
        </w:sectPr>
      </w:pPr>
    </w:p>
    <w:p>
      <w:pPr>
        <w:spacing w:line="247" w:lineRule="auto" w:before="105"/>
        <w:ind w:left="116" w:right="0" w:firstLine="0"/>
        <w:jc w:val="left"/>
        <w:rPr>
          <w:rFonts w:ascii="Trebuchet MS"/>
          <w:sz w:val="33"/>
        </w:rPr>
      </w:pPr>
      <w:r>
        <w:rPr/>
        <w:pict>
          <v:group style="position:absolute;margin-left:323.872986pt;margin-top:521.039978pt;width:109.9pt;height:46.8pt;mso-position-horizontal-relative:page;mso-position-vertical-relative:page;z-index:-15857664" coordorigin="6477,10421" coordsize="2198,936">
            <v:line style="position:absolute" from="6489,11357" to="6489,10421" stroked="true" strokeweight="1.19953pt" strokecolor="#2f2f2f">
              <v:stroke dashstyle="solid"/>
            </v:line>
            <v:line style="position:absolute" from="8663,11357" to="8663,10421" stroked="true" strokeweight="1.19953pt" strokecolor="#2f2f2f">
              <v:stroke dashstyle="solid"/>
            </v:line>
            <v:line style="position:absolute" from="6477,10433" to="8675,10433" stroked="true" strokeweight="1.2pt" strokecolor="#2f2f2f">
              <v:stroke dashstyle="solid"/>
            </v:line>
            <v:line style="position:absolute" from="6477,11345" to="8675,11345" stroked="true" strokeweight="1.2pt" strokecolor="#2f2f2f">
              <v:stroke dashstyle="solid"/>
            </v:line>
            <w10:wrap type="none"/>
          </v:group>
        </w:pict>
      </w:r>
      <w:r>
        <w:rPr/>
        <w:pict>
          <v:group style="position:absolute;margin-left:257.179199pt;margin-top:326.639984pt;width:174.7pt;height:11.05pt;mso-position-horizontal-relative:page;mso-position-vertical-relative:page;z-index:-15857152" coordorigin="5144,6533" coordsize="3494,221">
            <v:line style="position:absolute" from="5470,6698" to="8637,6698" stroked="true" strokeweight=".72pt" strokecolor="#2f2f2f">
              <v:stroke dashstyle="solid"/>
            </v:line>
            <v:shape style="position:absolute;left:5143;top:6532;width:1219;height:221" type="#_x0000_t75" stroked="false">
              <v:imagedata r:id="rId26" o:title=""/>
            </v:shape>
            <w10:wrap type="none"/>
          </v:group>
        </w:pict>
      </w:r>
      <w:r>
        <w:rPr/>
        <w:pict>
          <v:shape style="position:absolute;margin-left:158.563599pt;margin-top:7.249478pt;width:39.450pt;height:39.2pt;mso-position-horizontal-relative:page;mso-position-vertical-relative:paragraph;z-index:-15856640" coordorigin="3171,145" coordsize="789,784" path="m3313,763l3245,807,3201,850,3178,888,3171,915,3176,925,3181,928,3232,928,3236,926,3187,926,3193,897,3219,856,3260,809,3313,763xm3509,145l3493,156,3485,180,3482,207,3481,227,3482,245,3484,264,3486,284,3489,305,3493,326,3498,348,3503,370,3509,392,3501,422,3481,477,3450,550,3412,633,3367,718,3320,798,3273,864,3227,910,3187,926,3236,926,3239,926,3280,889,3331,825,3391,731,3398,728,3391,728,3447,624,3485,544,3509,483,3523,436,3551,436,3533,389,3539,348,3523,348,3514,313,3508,279,3504,247,3503,218,3503,206,3505,185,3510,164,3520,150,3539,150,3529,146,3509,145xm3952,726l3929,726,3921,735,3921,756,3929,764,3952,764,3956,760,3932,760,3925,754,3925,737,3932,731,3956,731,3952,726xm3956,731l3950,731,3955,737,3955,754,3950,760,3956,760,3960,756,3960,735,3956,731xm3946,733l3933,733,3933,756,3937,756,3937,747,3947,747,3946,747,3944,746,3949,744,3937,744,3937,738,3948,738,3948,736,3946,733xm3947,747l3942,747,3943,750,3944,752,3945,756,3949,756,3948,752,3948,749,3947,747xm3948,738l3942,738,3944,739,3944,743,3942,744,3949,744,3949,741,3948,738xm3551,436l3523,436,3566,523,3611,582,3653,620,3688,642,3616,656,3540,675,3465,699,3391,728,3398,728,3466,708,3548,688,3633,673,3717,662,3778,662,3765,657,3819,654,3944,654,3923,643,3893,637,3729,637,3711,626,3692,614,3674,602,3657,590,3617,549,3583,501,3555,446,3551,436xm3778,662l3717,662,3770,686,3822,704,3870,715,3910,719,3927,718,3939,715,3948,709,3949,706,3927,706,3895,703,3856,693,3812,677,3778,662xm3952,701l3946,703,3937,706,3949,706,3952,701xm3944,654l3819,654,3883,656,3935,667,3955,692,3958,686,3960,684,3960,678,3950,658,3944,654xm3826,631l3804,631,3781,633,3729,637,3893,637,3880,634,3826,631xm3547,211l3543,235,3538,265,3531,303,3523,348,3539,348,3540,343,3544,299,3546,255,3547,211xm3539,150l3520,150,3529,155,3537,164,3543,177,3547,196,3550,167,3544,151,3539,150xe" filled="true" fillcolor="#ffd8d8" stroked="false">
            <v:path arrowok="t"/>
            <v:fill type="solid"/>
            <w10:wrap type="none"/>
          </v:shape>
        </w:pict>
      </w:r>
      <w:r>
        <w:rPr/>
        <w:pict>
          <v:group style="position:absolute;margin-left:28.137663pt;margin-top:64.953598pt;width:208.65pt;height:44.5pt;mso-position-horizontal-relative:page;mso-position-vertical-relative:paragraph;z-index:15737344" coordorigin="563,1299" coordsize="4173,890">
            <v:shape style="position:absolute;left:572;top:1309;width:4153;height:870" type="#_x0000_t75" stroked="false">
              <v:imagedata r:id="rId27" o:title=""/>
            </v:shape>
            <v:shape style="position:absolute;left:572;top:1309;width:4153;height:870" coordorigin="573,1309" coordsize="4153,870" path="m4725,2059l4713,2106,4678,2144,4628,2170,4566,2179,732,2179,670,2170,619,2144,585,2106,573,2059,573,1429,585,1382,619,1344,670,1319,732,1309,4566,1309,4628,1319,4678,1344,4713,1382,4725,1429,4725,2059xe" filled="false" stroked="true" strokeweight="1.000008pt" strokecolor="#294d7f">
              <v:path arrowok="t"/>
              <v:stroke dashstyle="solid"/>
            </v:shape>
            <v:shape style="position:absolute;left:803;top:1533;width:3675;height:446" coordorigin="803,1533" coordsize="3675,446" path="m1125,1551l1113,1545,1094,1540,1070,1535,1041,1533,1002,1536,965,1544,931,1559,900,1579,860,1617,830,1667,810,1726,803,1796,815,1872,850,1930,903,1966,973,1979,1005,1977,1033,1973,1056,1967,1074,1960,1067,1886,1052,1892,1034,1896,1014,1899,994,1900,950,1892,918,1868,899,1832,892,1785,896,1742,907,1704,923,1671,945,1645,964,1631,985,1620,1008,1614,1033,1612,1056,1613,1076,1617,1092,1621,1102,1626,1125,1551xm1487,1713l1477,1641,1461,1610,1447,1584,1399,1547,1399,1716,1391,1779,1368,1839,1333,1884,1288,1902,1287,1902,1252,1894,1227,1872,1212,1838,1208,1796,1216,1732,1239,1672,1275,1627,1322,1610,1359,1619,1383,1643,1395,1676,1399,1716,1399,1547,1399,1547,1332,1533,1291,1537,1254,1550,1220,1570,1191,1596,1161,1638,1139,1687,1126,1741,1121,1799,1131,1869,1161,1926,1210,1965,1277,1979,1277,1979,1319,1974,1356,1962,1390,1942,1419,1916,1429,1902,1448,1875,1469,1826,1482,1771,1487,1713xm1883,1540l1806,1540,1780,1697,1773,1742,1768,1782,1765,1818,1762,1852,1761,1852,1754,1817,1746,1781,1737,1744,1726,1705,1675,1540,1579,1540,1506,1972,1582,1972,1608,1821,1616,1771,1623,1725,1629,1684,1633,1649,1634,1649,1642,1686,1651,1722,1660,1758,1672,1799,1725,1972,1810,1972,1883,1540xm2183,1540l1958,1540,1885,1972,1968,1972,1997,1798,2130,1798,2144,1720,2010,1720,2027,1619,2170,1619,2183,1540xm2330,1540l2248,1540,2175,1972,2257,1972,2330,1540xm2701,1714l2698,1671,2688,1635,2675,1611,2672,1605,2650,1581,2623,1562,2612,1557,2612,1717,2610,1756,2602,1791,2590,1823,2572,1850,2551,1872,2525,1887,2496,1897,2464,1900,2449,1900,2437,1899,2428,1897,2476,1614,2485,1613,2497,1611,2513,1611,2556,1618,2587,1638,2606,1671,2612,1717,2612,1557,2590,1548,2552,1540,2508,1538,2481,1538,2455,1540,2429,1543,2404,1547,2333,1966,2351,1969,2376,1972,2405,1974,2439,1975,2496,1971,2545,1961,2587,1943,2623,1917,2637,1900,2655,1879,2680,1831,2696,1775,2701,1714xm3021,1540l2793,1540,2721,1972,2956,1972,2969,1893,2816,1893,2834,1788,2970,1788,2984,1710,2846,1710,2862,1619,3007,1619,3021,1540xm3392,1540l3315,1540,3289,1697,3282,1742,3277,1782,3273,1818,3271,1852,3270,1852,3262,1817,3255,1781,3245,1744,3235,1705,3184,1540,3088,1540,3015,1972,3091,1972,3117,1821,3125,1771,3132,1725,3138,1684,3141,1649,3143,1649,3151,1686,3159,1722,3169,1758,3181,1799,3234,1972,3319,1972,3392,1540xm3733,1551l3721,1545,3702,1540,3678,1535,3649,1533,3610,1536,3573,1544,3539,1559,3508,1579,3469,1617,3438,1667,3418,1726,3411,1796,3424,1872,3458,1930,3512,1966,3581,1979,3614,1977,3641,1973,3664,1967,3682,1960,3675,1886,3660,1892,3642,1896,3623,1899,3602,1900,3558,1892,3526,1868,3507,1832,3500,1785,3504,1742,3515,1704,3532,1671,3553,1645,3572,1631,3593,1620,3617,1614,3641,1612,3664,1613,3684,1617,3700,1621,3710,1626,3733,1551xm3880,1540l3798,1540,3725,1972,3807,1972,3880,1540xm4193,1972l4181,1860,4174,1789,4156,1612,4148,1540,4096,1540,4096,1789,4013,1789,4051,1696,4058,1676,4066,1655,4074,1633,4081,1612,4083,1612,4084,1633,4087,1677,4088,1696,4096,1789,4096,1540,4043,1540,3856,1972,3943,1972,3988,1860,4099,1860,4107,1972,4193,1972xm4478,1891l4330,1891,4389,1540,4307,1540,4234,1972,4464,1972,4478,1891xe" filled="true" fillcolor="#294d7f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spacing w:val="-1"/>
          <w:w w:val="95"/>
          <w:sz w:val="33"/>
        </w:rPr>
        <w:t>Lourdes</w:t>
      </w:r>
      <w:r>
        <w:rPr>
          <w:rFonts w:ascii="Trebuchet MS"/>
          <w:spacing w:val="-21"/>
          <w:w w:val="95"/>
          <w:sz w:val="33"/>
        </w:rPr>
        <w:t> </w:t>
      </w:r>
      <w:r>
        <w:rPr>
          <w:rFonts w:ascii="Trebuchet MS"/>
          <w:spacing w:val="-1"/>
          <w:w w:val="95"/>
          <w:sz w:val="33"/>
        </w:rPr>
        <w:t>Celinda</w:t>
      </w:r>
      <w:r>
        <w:rPr>
          <w:rFonts w:ascii="Trebuchet MS"/>
          <w:spacing w:val="-92"/>
          <w:w w:val="95"/>
          <w:sz w:val="33"/>
        </w:rPr>
        <w:t> </w:t>
      </w:r>
      <w:r>
        <w:rPr>
          <w:rFonts w:ascii="Trebuchet MS"/>
          <w:w w:val="90"/>
          <w:sz w:val="33"/>
        </w:rPr>
        <w:t>Tapia</w:t>
      </w:r>
      <w:r>
        <w:rPr>
          <w:rFonts w:ascii="Trebuchet MS"/>
          <w:spacing w:val="11"/>
          <w:w w:val="90"/>
          <w:sz w:val="33"/>
        </w:rPr>
        <w:t> </w:t>
      </w:r>
      <w:r>
        <w:rPr>
          <w:rFonts w:ascii="Trebuchet MS"/>
          <w:w w:val="90"/>
          <w:sz w:val="33"/>
        </w:rPr>
        <w:t>Contreras</w:t>
      </w:r>
    </w:p>
    <w:p>
      <w:pPr>
        <w:pStyle w:val="BodyText"/>
        <w:spacing w:before="8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4" w:lineRule="auto" w:before="1"/>
        <w:ind w:left="-40" w:right="4586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Firmado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digitalmente</w:t>
      </w:r>
      <w:r>
        <w:rPr>
          <w:rFonts w:ascii="Trebuchet MS"/>
          <w:spacing w:val="2"/>
          <w:w w:val="90"/>
          <w:sz w:val="11"/>
        </w:rPr>
        <w:t> </w:t>
      </w:r>
      <w:r>
        <w:rPr>
          <w:rFonts w:ascii="Trebuchet MS"/>
          <w:w w:val="90"/>
          <w:sz w:val="11"/>
        </w:rPr>
        <w:t>por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Lourdes</w:t>
      </w:r>
      <w:r>
        <w:rPr>
          <w:rFonts w:ascii="Trebuchet MS"/>
          <w:spacing w:val="2"/>
          <w:w w:val="90"/>
          <w:sz w:val="11"/>
        </w:rPr>
        <w:t> </w:t>
      </w:r>
      <w:r>
        <w:rPr>
          <w:rFonts w:ascii="Trebuchet MS"/>
          <w:w w:val="90"/>
          <w:sz w:val="11"/>
        </w:rPr>
        <w:t>Celinda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Tapia</w:t>
      </w:r>
      <w:r>
        <w:rPr>
          <w:rFonts w:ascii="Trebuchet MS"/>
          <w:spacing w:val="2"/>
          <w:w w:val="90"/>
          <w:sz w:val="11"/>
        </w:rPr>
        <w:t> </w:t>
      </w:r>
      <w:r>
        <w:rPr>
          <w:rFonts w:ascii="Trebuchet MS"/>
          <w:w w:val="90"/>
          <w:sz w:val="11"/>
        </w:rPr>
        <w:t>Contreras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Nombre</w:t>
      </w:r>
      <w:r>
        <w:rPr>
          <w:rFonts w:ascii="Trebuchet MS"/>
          <w:spacing w:val="5"/>
          <w:w w:val="90"/>
          <w:sz w:val="11"/>
        </w:rPr>
        <w:t> </w:t>
      </w:r>
      <w:r>
        <w:rPr>
          <w:rFonts w:ascii="Trebuchet MS"/>
          <w:w w:val="90"/>
          <w:sz w:val="11"/>
        </w:rPr>
        <w:t>de</w:t>
      </w:r>
      <w:r>
        <w:rPr>
          <w:rFonts w:ascii="Trebuchet MS"/>
          <w:spacing w:val="5"/>
          <w:w w:val="90"/>
          <w:sz w:val="11"/>
        </w:rPr>
        <w:t> </w:t>
      </w:r>
      <w:r>
        <w:rPr>
          <w:rFonts w:ascii="Trebuchet MS"/>
          <w:w w:val="90"/>
          <w:sz w:val="11"/>
        </w:rPr>
        <w:t>reconocimiento</w:t>
      </w:r>
      <w:r>
        <w:rPr>
          <w:rFonts w:ascii="Trebuchet MS"/>
          <w:spacing w:val="5"/>
          <w:w w:val="90"/>
          <w:sz w:val="11"/>
        </w:rPr>
        <w:t> </w:t>
      </w:r>
      <w:r>
        <w:rPr>
          <w:rFonts w:ascii="Trebuchet MS"/>
          <w:w w:val="90"/>
          <w:sz w:val="11"/>
        </w:rPr>
        <w:t>(DN):</w:t>
      </w:r>
      <w:r>
        <w:rPr>
          <w:rFonts w:ascii="Trebuchet MS"/>
          <w:spacing w:val="6"/>
          <w:w w:val="90"/>
          <w:sz w:val="11"/>
        </w:rPr>
        <w:t> </w:t>
      </w:r>
      <w:r>
        <w:rPr>
          <w:rFonts w:ascii="Trebuchet MS"/>
          <w:w w:val="90"/>
          <w:sz w:val="11"/>
        </w:rPr>
        <w:t>cn=Lourdes</w:t>
      </w:r>
      <w:r>
        <w:rPr>
          <w:rFonts w:ascii="Trebuchet MS"/>
          <w:spacing w:val="5"/>
          <w:w w:val="90"/>
          <w:sz w:val="11"/>
        </w:rPr>
        <w:t> </w:t>
      </w:r>
      <w:r>
        <w:rPr>
          <w:rFonts w:ascii="Trebuchet MS"/>
          <w:w w:val="90"/>
          <w:sz w:val="11"/>
        </w:rPr>
        <w:t>Celinda</w:t>
      </w:r>
      <w:r>
        <w:rPr>
          <w:rFonts w:ascii="Trebuchet MS"/>
          <w:spacing w:val="5"/>
          <w:w w:val="90"/>
          <w:sz w:val="11"/>
        </w:rPr>
        <w:t> </w:t>
      </w:r>
      <w:r>
        <w:rPr>
          <w:rFonts w:ascii="Trebuchet MS"/>
          <w:w w:val="90"/>
          <w:sz w:val="11"/>
        </w:rPr>
        <w:t>Tapia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Contreras, o, ou, </w:t>
      </w:r>
      <w:hyperlink r:id="rId28">
        <w:r>
          <w:rPr>
            <w:rFonts w:ascii="Trebuchet MS"/>
            <w:w w:val="90"/>
            <w:sz w:val="11"/>
          </w:rPr>
          <w:t>email=lourdes.tapiacontreras@gmail.com,</w:t>
        </w:r>
      </w:hyperlink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sz w:val="11"/>
        </w:rPr>
        <w:t>c=&lt;n</w:t>
      </w:r>
    </w:p>
    <w:p>
      <w:pPr>
        <w:spacing w:line="127" w:lineRule="exact" w:before="0"/>
        <w:ind w:left="-40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Fecha:</w:t>
      </w:r>
      <w:r>
        <w:rPr>
          <w:rFonts w:ascii="Trebuchet MS"/>
          <w:spacing w:val="-6"/>
          <w:w w:val="90"/>
          <w:sz w:val="11"/>
        </w:rPr>
        <w:t> </w:t>
      </w:r>
      <w:r>
        <w:rPr>
          <w:rFonts w:ascii="Trebuchet MS"/>
          <w:w w:val="90"/>
          <w:sz w:val="11"/>
        </w:rPr>
        <w:t>2022.03.23</w:t>
      </w:r>
      <w:r>
        <w:rPr>
          <w:rFonts w:ascii="Trebuchet MS"/>
          <w:spacing w:val="-6"/>
          <w:w w:val="90"/>
          <w:sz w:val="11"/>
        </w:rPr>
        <w:t> </w:t>
      </w:r>
      <w:r>
        <w:rPr>
          <w:rFonts w:ascii="Trebuchet MS"/>
          <w:w w:val="90"/>
          <w:sz w:val="11"/>
        </w:rPr>
        <w:t>08:50:30</w:t>
      </w:r>
      <w:r>
        <w:rPr>
          <w:rFonts w:ascii="Trebuchet MS"/>
          <w:spacing w:val="-5"/>
          <w:w w:val="90"/>
          <w:sz w:val="11"/>
        </w:rPr>
        <w:t> </w:t>
      </w:r>
      <w:r>
        <w:rPr>
          <w:rFonts w:ascii="Trebuchet MS"/>
          <w:w w:val="90"/>
          <w:sz w:val="11"/>
        </w:rPr>
        <w:t>-06'00'</w:t>
      </w:r>
    </w:p>
    <w:sectPr>
      <w:type w:val="continuous"/>
      <w:pgSz w:w="12240" w:h="18720"/>
      <w:pgMar w:top="1800" w:bottom="280" w:left="660" w:right="1160"/>
      <w:cols w:num="2" w:equalWidth="0">
        <w:col w:w="2958" w:space="40"/>
        <w:col w:w="74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774" w:hanging="339"/>
        <w:jc w:val="left"/>
      </w:pPr>
      <w:rPr>
        <w:rFonts w:hint="default"/>
        <w:spacing w:val="-1"/>
        <w:w w:val="8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24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68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2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56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0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4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88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33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2764" w:hanging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hyperlink" Target="mailto:email%3Dlourdes.tapiacontreras@gmail.com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2022-03-28T14:38:37Z</dcterms:created>
  <dcterms:modified xsi:type="dcterms:W3CDTF">2022-03-28T14:38:37Z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Xerox WorkCentre 5945</vt:lpwstr>
  </property>
  <property fmtid="{D5CDD505-2E9C-101B-9397-08002B2CF9AE}" pid="4" name="LastSaved">
    <vt:filetime>2022-03-28T00:00:00Z</vt:filetime>
  </property>
</Properties>
</file>